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5BE42D" w14:textId="6C6A7C1D" w:rsidR="003573D7" w:rsidRPr="00E31E2C" w:rsidRDefault="008E2751" w:rsidP="00E31E2C">
      <w:pPr>
        <w:pStyle w:val="Titre"/>
        <w:spacing w:line="800" w:lineRule="exact"/>
        <w:rPr>
          <w:sz w:val="40"/>
          <w:szCs w:val="40"/>
        </w:rPr>
      </w:pPr>
      <w:bookmarkStart w:id="0" w:name="_GoBack"/>
      <w:bookmarkEnd w:id="0"/>
      <w:r>
        <w:rPr>
          <w:sz w:val="40"/>
          <w:szCs w:val="40"/>
        </w:rPr>
        <w:t xml:space="preserve">    </w:t>
      </w:r>
      <w:r w:rsidR="002E7C80" w:rsidRPr="00E31E2C">
        <w:rPr>
          <w:sz w:val="40"/>
          <w:szCs w:val="40"/>
        </w:rPr>
        <w:t xml:space="preserve">Guide utilisateur </w:t>
      </w:r>
      <w:r w:rsidR="00E31E2C">
        <w:rPr>
          <w:sz w:val="40"/>
          <w:szCs w:val="40"/>
        </w:rPr>
        <w:br/>
      </w:r>
      <w:r>
        <w:rPr>
          <w:sz w:val="40"/>
          <w:szCs w:val="40"/>
        </w:rPr>
        <w:t xml:space="preserve">    </w:t>
      </w:r>
      <w:r w:rsidR="002E7C80" w:rsidRPr="00E31E2C">
        <w:rPr>
          <w:sz w:val="40"/>
          <w:szCs w:val="40"/>
        </w:rPr>
        <w:t xml:space="preserve">de l'espace </w:t>
      </w:r>
      <w:r w:rsidR="00E31E2C">
        <w:rPr>
          <w:sz w:val="40"/>
          <w:szCs w:val="40"/>
        </w:rPr>
        <w:br/>
      </w:r>
      <w:r>
        <w:rPr>
          <w:sz w:val="40"/>
          <w:szCs w:val="40"/>
        </w:rPr>
        <w:t xml:space="preserve">    </w:t>
      </w:r>
      <w:r w:rsidR="002E7C80" w:rsidRPr="00E31E2C">
        <w:rPr>
          <w:sz w:val="40"/>
          <w:szCs w:val="40"/>
        </w:rPr>
        <w:t>famille</w:t>
      </w:r>
    </w:p>
    <w:p w14:paraId="4D4D6990" w14:textId="24C48AD4" w:rsidR="003573D7" w:rsidRPr="00E31E2C" w:rsidRDefault="008E2751" w:rsidP="00E31E2C">
      <w:pPr>
        <w:pStyle w:val="Sous-titre"/>
        <w:spacing w:before="1200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2E7C80" w:rsidRPr="00E31E2C">
        <w:rPr>
          <w:sz w:val="28"/>
          <w:szCs w:val="28"/>
        </w:rPr>
        <w:t xml:space="preserve">Portail </w:t>
      </w:r>
      <w:proofErr w:type="spellStart"/>
      <w:proofErr w:type="gramStart"/>
      <w:r w:rsidR="002E7C80" w:rsidRPr="00E31E2C">
        <w:rPr>
          <w:sz w:val="28"/>
          <w:szCs w:val="28"/>
        </w:rPr>
        <w:t>BL.Citoyens</w:t>
      </w:r>
      <w:proofErr w:type="spellEnd"/>
      <w:proofErr w:type="gramEnd"/>
    </w:p>
    <w:p w14:paraId="2DD7A3A3" w14:textId="77777777" w:rsidR="003573D7" w:rsidRPr="00151A7D" w:rsidRDefault="003573D7" w:rsidP="00EA75D0">
      <w:pPr>
        <w:pStyle w:val="Sous-titre"/>
        <w:sectPr w:rsidR="003573D7" w:rsidRPr="00151A7D" w:rsidSect="00EA75D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oddPage"/>
          <w:pgSz w:w="11908" w:h="16833"/>
          <w:pgMar w:top="1134" w:right="1134" w:bottom="1134" w:left="1134" w:header="568" w:footer="568" w:gutter="0"/>
          <w:pgNumType w:start="1"/>
          <w:cols w:space="720"/>
          <w:noEndnote/>
          <w:titlePg/>
          <w:docGrid w:linePitch="272"/>
        </w:sectPr>
      </w:pPr>
    </w:p>
    <w:p w14:paraId="44AD7463" w14:textId="77777777" w:rsidR="003573D7" w:rsidRPr="00151A7D" w:rsidRDefault="002E7C80" w:rsidP="00EA75D0">
      <w:pPr>
        <w:pStyle w:val="TOCTitle"/>
        <w:rPr>
          <w:lang w:val="fr-FR"/>
        </w:rPr>
      </w:pPr>
      <w:r w:rsidRPr="00151A7D">
        <w:rPr>
          <w:lang w:val="fr-FR"/>
        </w:rPr>
        <w:lastRenderedPageBreak/>
        <w:t>Table des matières</w:t>
      </w:r>
    </w:p>
    <w:bookmarkStart w:id="1" w:name="O_32364"/>
    <w:bookmarkEnd w:id="1"/>
    <w:p w14:paraId="196978B6" w14:textId="762592EA" w:rsidR="00BE7F7D" w:rsidRDefault="00EA75D0">
      <w:pPr>
        <w:pStyle w:val="TM1"/>
        <w:rPr>
          <w:rFonts w:asciiTheme="minorHAnsi" w:eastAsiaTheme="minorEastAsia" w:hAnsiTheme="minorHAnsi" w:cstheme="minorBidi"/>
          <w:bCs w:val="0"/>
          <w:smallCaps w:val="0"/>
          <w:color w:val="auto"/>
          <w:sz w:val="22"/>
          <w:szCs w:val="22"/>
          <w:lang w:val="fr-FR" w:eastAsia="fr-FR"/>
        </w:rPr>
      </w:pPr>
      <w:r w:rsidRPr="00151A7D">
        <w:rPr>
          <w:lang w:val="fr-FR"/>
        </w:rPr>
        <w:fldChar w:fldCharType="begin"/>
      </w:r>
      <w:r w:rsidR="00151A7D">
        <w:rPr>
          <w:lang w:val="fr-FR"/>
        </w:rPr>
        <w:instrText xml:space="preserve"> TOC \o "1-4"  \h </w:instrText>
      </w:r>
      <w:r w:rsidRPr="00151A7D">
        <w:rPr>
          <w:lang w:val="fr-FR"/>
        </w:rPr>
        <w:fldChar w:fldCharType="separate"/>
      </w:r>
      <w:hyperlink w:anchor="_Toc21341891" w:history="1">
        <w:r w:rsidR="00BE7F7D" w:rsidRPr="00751A64">
          <w:rPr>
            <w:rStyle w:val="Lienhypertexte"/>
            <w:lang w:val="fr-FR"/>
          </w:rPr>
          <w:t>Création d'un compte famille</w:t>
        </w:r>
        <w:r w:rsidR="00BE7F7D">
          <w:tab/>
        </w:r>
        <w:r w:rsidR="00BE7F7D">
          <w:fldChar w:fldCharType="begin"/>
        </w:r>
        <w:r w:rsidR="00BE7F7D">
          <w:instrText xml:space="preserve"> PAGEREF _Toc21341891 \h </w:instrText>
        </w:r>
        <w:r w:rsidR="00BE7F7D">
          <w:fldChar w:fldCharType="separate"/>
        </w:r>
        <w:r w:rsidR="00670443">
          <w:t>3</w:t>
        </w:r>
        <w:r w:rsidR="00BE7F7D">
          <w:fldChar w:fldCharType="end"/>
        </w:r>
      </w:hyperlink>
    </w:p>
    <w:p w14:paraId="7E48ABAA" w14:textId="424C30E1" w:rsidR="00BE7F7D" w:rsidRDefault="00672072">
      <w:pPr>
        <w:pStyle w:val="TM2"/>
        <w:rPr>
          <w:rFonts w:asciiTheme="minorHAnsi" w:eastAsiaTheme="minorEastAsia" w:hAnsiTheme="minorHAnsi" w:cstheme="minorBidi"/>
          <w:bCs w:val="0"/>
          <w:smallCaps w:val="0"/>
          <w:noProof/>
          <w:color w:val="auto"/>
          <w:lang w:eastAsia="fr-FR"/>
        </w:rPr>
      </w:pPr>
      <w:hyperlink w:anchor="_Toc21341892" w:history="1">
        <w:r w:rsidR="00BE7F7D" w:rsidRPr="00751A64">
          <w:rPr>
            <w:rStyle w:val="Lienhypertexte"/>
            <w:noProof/>
          </w:rPr>
          <w:t>Vous n'avez pas votre code abonné au moment de la création de votre compte ?</w:t>
        </w:r>
        <w:r w:rsidR="00BE7F7D">
          <w:rPr>
            <w:noProof/>
          </w:rPr>
          <w:tab/>
        </w:r>
        <w:r w:rsidR="00BE7F7D">
          <w:rPr>
            <w:noProof/>
          </w:rPr>
          <w:fldChar w:fldCharType="begin"/>
        </w:r>
        <w:r w:rsidR="00BE7F7D">
          <w:rPr>
            <w:noProof/>
          </w:rPr>
          <w:instrText xml:space="preserve"> PAGEREF _Toc21341892 \h </w:instrText>
        </w:r>
        <w:r w:rsidR="00BE7F7D">
          <w:rPr>
            <w:noProof/>
          </w:rPr>
        </w:r>
        <w:r w:rsidR="00BE7F7D">
          <w:rPr>
            <w:noProof/>
          </w:rPr>
          <w:fldChar w:fldCharType="separate"/>
        </w:r>
        <w:r w:rsidR="00670443">
          <w:rPr>
            <w:noProof/>
          </w:rPr>
          <w:t>4</w:t>
        </w:r>
        <w:r w:rsidR="00BE7F7D">
          <w:rPr>
            <w:noProof/>
          </w:rPr>
          <w:fldChar w:fldCharType="end"/>
        </w:r>
      </w:hyperlink>
    </w:p>
    <w:p w14:paraId="44EE98E3" w14:textId="7F79B798" w:rsidR="00BE7F7D" w:rsidRDefault="00672072">
      <w:pPr>
        <w:pStyle w:val="TM1"/>
        <w:rPr>
          <w:rFonts w:asciiTheme="minorHAnsi" w:eastAsiaTheme="minorEastAsia" w:hAnsiTheme="minorHAnsi" w:cstheme="minorBidi"/>
          <w:bCs w:val="0"/>
          <w:smallCaps w:val="0"/>
          <w:color w:val="auto"/>
          <w:sz w:val="22"/>
          <w:szCs w:val="22"/>
          <w:lang w:val="fr-FR" w:eastAsia="fr-FR"/>
        </w:rPr>
      </w:pPr>
      <w:hyperlink w:anchor="_Toc21341893" w:history="1">
        <w:r w:rsidR="00BE7F7D" w:rsidRPr="00751A64">
          <w:rPr>
            <w:rStyle w:val="Lienhypertexte"/>
            <w:lang w:val="fr-FR"/>
          </w:rPr>
          <w:t>Gérer votre dossier famille</w:t>
        </w:r>
        <w:r w:rsidR="00BE7F7D">
          <w:tab/>
        </w:r>
        <w:r w:rsidR="00BE7F7D">
          <w:fldChar w:fldCharType="begin"/>
        </w:r>
        <w:r w:rsidR="00BE7F7D">
          <w:instrText xml:space="preserve"> PAGEREF _Toc21341893 \h </w:instrText>
        </w:r>
        <w:r w:rsidR="00BE7F7D">
          <w:fldChar w:fldCharType="separate"/>
        </w:r>
        <w:r w:rsidR="00670443">
          <w:t>5</w:t>
        </w:r>
        <w:r w:rsidR="00BE7F7D">
          <w:fldChar w:fldCharType="end"/>
        </w:r>
      </w:hyperlink>
    </w:p>
    <w:p w14:paraId="106C0752" w14:textId="3FB718FC" w:rsidR="00BE7F7D" w:rsidRDefault="00672072">
      <w:pPr>
        <w:pStyle w:val="TM1"/>
        <w:rPr>
          <w:rFonts w:asciiTheme="minorHAnsi" w:eastAsiaTheme="minorEastAsia" w:hAnsiTheme="minorHAnsi" w:cstheme="minorBidi"/>
          <w:bCs w:val="0"/>
          <w:smallCaps w:val="0"/>
          <w:color w:val="auto"/>
          <w:sz w:val="22"/>
          <w:szCs w:val="22"/>
          <w:lang w:val="fr-FR" w:eastAsia="fr-FR"/>
        </w:rPr>
      </w:pPr>
      <w:hyperlink w:anchor="_Toc21341894" w:history="1">
        <w:r w:rsidR="00BE7F7D" w:rsidRPr="00751A64">
          <w:rPr>
            <w:rStyle w:val="Lienhypertexte"/>
            <w:lang w:val="fr-FR"/>
          </w:rPr>
          <w:t>Gérer les activités de vos enfants</w:t>
        </w:r>
        <w:r w:rsidR="00BE7F7D">
          <w:tab/>
        </w:r>
        <w:r w:rsidR="00BE7F7D">
          <w:fldChar w:fldCharType="begin"/>
        </w:r>
        <w:r w:rsidR="00BE7F7D">
          <w:instrText xml:space="preserve"> PAGEREF _Toc21341894 \h </w:instrText>
        </w:r>
        <w:r w:rsidR="00BE7F7D">
          <w:fldChar w:fldCharType="separate"/>
        </w:r>
        <w:r w:rsidR="00670443">
          <w:t>7</w:t>
        </w:r>
        <w:r w:rsidR="00BE7F7D">
          <w:fldChar w:fldCharType="end"/>
        </w:r>
      </w:hyperlink>
    </w:p>
    <w:p w14:paraId="1B6199E0" w14:textId="1BD0826E" w:rsidR="00BE7F7D" w:rsidRDefault="00672072">
      <w:pPr>
        <w:pStyle w:val="TM1"/>
        <w:rPr>
          <w:rFonts w:asciiTheme="minorHAnsi" w:eastAsiaTheme="minorEastAsia" w:hAnsiTheme="minorHAnsi" w:cstheme="minorBidi"/>
          <w:bCs w:val="0"/>
          <w:smallCaps w:val="0"/>
          <w:color w:val="auto"/>
          <w:sz w:val="22"/>
          <w:szCs w:val="22"/>
          <w:lang w:val="fr-FR" w:eastAsia="fr-FR"/>
        </w:rPr>
      </w:pPr>
      <w:hyperlink w:anchor="_Toc21341895" w:history="1">
        <w:r w:rsidR="00BE7F7D" w:rsidRPr="00751A64">
          <w:rPr>
            <w:rStyle w:val="Lienhypertexte"/>
            <w:lang w:val="fr-FR"/>
          </w:rPr>
          <w:t>Faire une demande de réservation ou d'absence</w:t>
        </w:r>
        <w:r w:rsidR="00BE7F7D">
          <w:tab/>
        </w:r>
        <w:r w:rsidR="00BE7F7D">
          <w:fldChar w:fldCharType="begin"/>
        </w:r>
        <w:r w:rsidR="00BE7F7D">
          <w:instrText xml:space="preserve"> PAGEREF _Toc21341895 \h </w:instrText>
        </w:r>
        <w:r w:rsidR="00BE7F7D">
          <w:fldChar w:fldCharType="separate"/>
        </w:r>
        <w:r w:rsidR="00670443">
          <w:t>8</w:t>
        </w:r>
        <w:r w:rsidR="00BE7F7D">
          <w:fldChar w:fldCharType="end"/>
        </w:r>
      </w:hyperlink>
    </w:p>
    <w:p w14:paraId="0A58EBFD" w14:textId="13300803" w:rsidR="00BE7F7D" w:rsidRDefault="00672072">
      <w:pPr>
        <w:pStyle w:val="TM1"/>
        <w:rPr>
          <w:rFonts w:asciiTheme="minorHAnsi" w:eastAsiaTheme="minorEastAsia" w:hAnsiTheme="minorHAnsi" w:cstheme="minorBidi"/>
          <w:bCs w:val="0"/>
          <w:smallCaps w:val="0"/>
          <w:color w:val="auto"/>
          <w:sz w:val="22"/>
          <w:szCs w:val="22"/>
          <w:lang w:val="fr-FR" w:eastAsia="fr-FR"/>
        </w:rPr>
      </w:pPr>
      <w:hyperlink w:anchor="_Toc21341896" w:history="1">
        <w:r w:rsidR="00BE7F7D" w:rsidRPr="00751A64">
          <w:rPr>
            <w:rStyle w:val="Lienhypertexte"/>
            <w:lang w:val="fr-FR"/>
          </w:rPr>
          <w:t>Visualisation de vos demandes</w:t>
        </w:r>
        <w:r w:rsidR="00BE7F7D">
          <w:tab/>
        </w:r>
        <w:r w:rsidR="00BE7F7D">
          <w:fldChar w:fldCharType="begin"/>
        </w:r>
        <w:r w:rsidR="00BE7F7D">
          <w:instrText xml:space="preserve"> PAGEREF _Toc21341896 \h </w:instrText>
        </w:r>
        <w:r w:rsidR="00BE7F7D">
          <w:fldChar w:fldCharType="separate"/>
        </w:r>
        <w:r w:rsidR="00670443">
          <w:t>9</w:t>
        </w:r>
        <w:r w:rsidR="00BE7F7D">
          <w:fldChar w:fldCharType="end"/>
        </w:r>
      </w:hyperlink>
    </w:p>
    <w:p w14:paraId="1061F293" w14:textId="613CE192" w:rsidR="00BE7F7D" w:rsidRDefault="00672072">
      <w:pPr>
        <w:pStyle w:val="TM1"/>
        <w:rPr>
          <w:rFonts w:asciiTheme="minorHAnsi" w:eastAsiaTheme="minorEastAsia" w:hAnsiTheme="minorHAnsi" w:cstheme="minorBidi"/>
          <w:bCs w:val="0"/>
          <w:smallCaps w:val="0"/>
          <w:color w:val="auto"/>
          <w:sz w:val="22"/>
          <w:szCs w:val="22"/>
          <w:lang w:val="fr-FR" w:eastAsia="fr-FR"/>
        </w:rPr>
      </w:pPr>
      <w:hyperlink w:anchor="_Toc21341897" w:history="1">
        <w:r w:rsidR="00BE7F7D" w:rsidRPr="00751A64">
          <w:rPr>
            <w:rStyle w:val="Lienhypertexte"/>
            <w:lang w:val="fr-FR"/>
          </w:rPr>
          <w:t>Notifications de vos demandes de réservation et d'absence des activités de vos enfants</w:t>
        </w:r>
        <w:r w:rsidR="00BE7F7D">
          <w:tab/>
        </w:r>
        <w:r w:rsidR="00BE7F7D">
          <w:fldChar w:fldCharType="begin"/>
        </w:r>
        <w:r w:rsidR="00BE7F7D">
          <w:instrText xml:space="preserve"> PAGEREF _Toc21341897 \h </w:instrText>
        </w:r>
        <w:r w:rsidR="00BE7F7D">
          <w:fldChar w:fldCharType="separate"/>
        </w:r>
        <w:r w:rsidR="00670443">
          <w:t>10</w:t>
        </w:r>
        <w:r w:rsidR="00BE7F7D">
          <w:fldChar w:fldCharType="end"/>
        </w:r>
      </w:hyperlink>
    </w:p>
    <w:p w14:paraId="18A3A495" w14:textId="4A4BADA6" w:rsidR="00BE7F7D" w:rsidRDefault="00672072">
      <w:pPr>
        <w:pStyle w:val="TM1"/>
        <w:rPr>
          <w:rFonts w:asciiTheme="minorHAnsi" w:eastAsiaTheme="minorEastAsia" w:hAnsiTheme="minorHAnsi" w:cstheme="minorBidi"/>
          <w:bCs w:val="0"/>
          <w:smallCaps w:val="0"/>
          <w:color w:val="auto"/>
          <w:sz w:val="22"/>
          <w:szCs w:val="22"/>
          <w:lang w:val="fr-FR" w:eastAsia="fr-FR"/>
        </w:rPr>
      </w:pPr>
      <w:hyperlink w:anchor="_Toc21341898" w:history="1">
        <w:r w:rsidR="00BE7F7D" w:rsidRPr="00751A64">
          <w:rPr>
            <w:rStyle w:val="Lienhypertexte"/>
            <w:lang w:val="fr-FR"/>
          </w:rPr>
          <w:t>Votre espace de facturation</w:t>
        </w:r>
        <w:r w:rsidR="00BE7F7D">
          <w:tab/>
        </w:r>
        <w:r w:rsidR="00BE7F7D">
          <w:fldChar w:fldCharType="begin"/>
        </w:r>
        <w:r w:rsidR="00BE7F7D">
          <w:instrText xml:space="preserve"> PAGEREF _Toc21341898 \h </w:instrText>
        </w:r>
        <w:r w:rsidR="00BE7F7D">
          <w:fldChar w:fldCharType="separate"/>
        </w:r>
        <w:r w:rsidR="00670443">
          <w:t>12</w:t>
        </w:r>
        <w:r w:rsidR="00BE7F7D">
          <w:fldChar w:fldCharType="end"/>
        </w:r>
      </w:hyperlink>
    </w:p>
    <w:p w14:paraId="58ED9DED" w14:textId="59053E6C" w:rsidR="00BE7F7D" w:rsidRDefault="00672072">
      <w:pPr>
        <w:pStyle w:val="TM1"/>
        <w:rPr>
          <w:rFonts w:asciiTheme="minorHAnsi" w:eastAsiaTheme="minorEastAsia" w:hAnsiTheme="minorHAnsi" w:cstheme="minorBidi"/>
          <w:bCs w:val="0"/>
          <w:smallCaps w:val="0"/>
          <w:color w:val="auto"/>
          <w:sz w:val="22"/>
          <w:szCs w:val="22"/>
          <w:lang w:val="fr-FR" w:eastAsia="fr-FR"/>
        </w:rPr>
      </w:pPr>
      <w:hyperlink w:anchor="_Toc21341899" w:history="1">
        <w:r w:rsidR="00BE7F7D" w:rsidRPr="00751A64">
          <w:rPr>
            <w:rStyle w:val="Lienhypertexte"/>
          </w:rPr>
          <w:t>Les modules complémentaires</w:t>
        </w:r>
        <w:r w:rsidR="00BE7F7D">
          <w:tab/>
        </w:r>
        <w:r w:rsidR="00BE7F7D">
          <w:fldChar w:fldCharType="begin"/>
        </w:r>
        <w:r w:rsidR="00BE7F7D">
          <w:instrText xml:space="preserve"> PAGEREF _Toc21341899 \h </w:instrText>
        </w:r>
        <w:r w:rsidR="00BE7F7D">
          <w:fldChar w:fldCharType="separate"/>
        </w:r>
        <w:r w:rsidR="00670443">
          <w:t>12</w:t>
        </w:r>
        <w:r w:rsidR="00BE7F7D">
          <w:fldChar w:fldCharType="end"/>
        </w:r>
      </w:hyperlink>
    </w:p>
    <w:p w14:paraId="2ED076F9" w14:textId="4B56CC3F" w:rsidR="00BE7F7D" w:rsidRDefault="00672072">
      <w:pPr>
        <w:pStyle w:val="TM2"/>
        <w:rPr>
          <w:rFonts w:asciiTheme="minorHAnsi" w:eastAsiaTheme="minorEastAsia" w:hAnsiTheme="minorHAnsi" w:cstheme="minorBidi"/>
          <w:bCs w:val="0"/>
          <w:smallCaps w:val="0"/>
          <w:noProof/>
          <w:color w:val="auto"/>
          <w:lang w:eastAsia="fr-FR"/>
        </w:rPr>
      </w:pPr>
      <w:hyperlink w:anchor="_Toc21341900" w:history="1">
        <w:r w:rsidR="00BE7F7D" w:rsidRPr="00751A64">
          <w:rPr>
            <w:rStyle w:val="Lienhypertexte"/>
            <w:noProof/>
          </w:rPr>
          <w:t>Gérer vos pièces justificatives</w:t>
        </w:r>
        <w:r w:rsidR="00BE7F7D">
          <w:rPr>
            <w:noProof/>
          </w:rPr>
          <w:tab/>
        </w:r>
        <w:r w:rsidR="00BE7F7D">
          <w:rPr>
            <w:noProof/>
          </w:rPr>
          <w:fldChar w:fldCharType="begin"/>
        </w:r>
        <w:r w:rsidR="00BE7F7D">
          <w:rPr>
            <w:noProof/>
          </w:rPr>
          <w:instrText xml:space="preserve"> PAGEREF _Toc21341900 \h </w:instrText>
        </w:r>
        <w:r w:rsidR="00BE7F7D">
          <w:rPr>
            <w:noProof/>
          </w:rPr>
        </w:r>
        <w:r w:rsidR="00BE7F7D">
          <w:rPr>
            <w:noProof/>
          </w:rPr>
          <w:fldChar w:fldCharType="separate"/>
        </w:r>
        <w:r w:rsidR="00670443">
          <w:rPr>
            <w:noProof/>
          </w:rPr>
          <w:t>13</w:t>
        </w:r>
        <w:r w:rsidR="00BE7F7D">
          <w:rPr>
            <w:noProof/>
          </w:rPr>
          <w:fldChar w:fldCharType="end"/>
        </w:r>
      </w:hyperlink>
    </w:p>
    <w:p w14:paraId="0E70FB30" w14:textId="2EA9DA25" w:rsidR="00BE7F7D" w:rsidRDefault="00672072">
      <w:pPr>
        <w:pStyle w:val="TM2"/>
        <w:rPr>
          <w:rFonts w:asciiTheme="minorHAnsi" w:eastAsiaTheme="minorEastAsia" w:hAnsiTheme="minorHAnsi" w:cstheme="minorBidi"/>
          <w:bCs w:val="0"/>
          <w:smallCaps w:val="0"/>
          <w:noProof/>
          <w:color w:val="auto"/>
          <w:lang w:eastAsia="fr-FR"/>
        </w:rPr>
      </w:pPr>
      <w:hyperlink w:anchor="_Toc21341901" w:history="1">
        <w:r w:rsidR="00BE7F7D" w:rsidRPr="00751A64">
          <w:rPr>
            <w:rStyle w:val="Lienhypertexte"/>
            <w:noProof/>
          </w:rPr>
          <w:t>Préinscrire votre enfant en crèche</w:t>
        </w:r>
        <w:r w:rsidR="00BE7F7D">
          <w:rPr>
            <w:noProof/>
          </w:rPr>
          <w:tab/>
        </w:r>
        <w:r w:rsidR="00BE7F7D">
          <w:rPr>
            <w:noProof/>
          </w:rPr>
          <w:fldChar w:fldCharType="begin"/>
        </w:r>
        <w:r w:rsidR="00BE7F7D">
          <w:rPr>
            <w:noProof/>
          </w:rPr>
          <w:instrText xml:space="preserve"> PAGEREF _Toc21341901 \h </w:instrText>
        </w:r>
        <w:r w:rsidR="00BE7F7D">
          <w:rPr>
            <w:noProof/>
          </w:rPr>
        </w:r>
        <w:r w:rsidR="00BE7F7D">
          <w:rPr>
            <w:noProof/>
          </w:rPr>
          <w:fldChar w:fldCharType="separate"/>
        </w:r>
        <w:r w:rsidR="00670443">
          <w:rPr>
            <w:noProof/>
          </w:rPr>
          <w:t>14</w:t>
        </w:r>
        <w:r w:rsidR="00BE7F7D">
          <w:rPr>
            <w:noProof/>
          </w:rPr>
          <w:fldChar w:fldCharType="end"/>
        </w:r>
      </w:hyperlink>
    </w:p>
    <w:p w14:paraId="1A315171" w14:textId="44C6CB13" w:rsidR="003573D7" w:rsidRPr="00151A7D" w:rsidRDefault="00EA75D0" w:rsidP="00EA75D0">
      <w:r w:rsidRPr="00151A7D">
        <w:fldChar w:fldCharType="end"/>
      </w:r>
      <w:r w:rsidR="002E7C80" w:rsidRPr="00151A7D">
        <w:t xml:space="preserve"> </w:t>
      </w:r>
    </w:p>
    <w:p w14:paraId="710E1B83" w14:textId="77777777" w:rsidR="003573D7" w:rsidRPr="00151A7D" w:rsidRDefault="003573D7" w:rsidP="00EA75D0">
      <w:pPr>
        <w:sectPr w:rsidR="003573D7" w:rsidRPr="00151A7D" w:rsidSect="00EA75D0">
          <w:headerReference w:type="even" r:id="rId14"/>
          <w:headerReference w:type="default" r:id="rId15"/>
          <w:footerReference w:type="even" r:id="rId16"/>
          <w:footerReference w:type="default" r:id="rId17"/>
          <w:pgSz w:w="11908" w:h="16833"/>
          <w:pgMar w:top="1134" w:right="1134" w:bottom="1134" w:left="1134" w:header="568" w:footer="568" w:gutter="0"/>
          <w:cols w:space="720"/>
          <w:noEndnote/>
          <w:docGrid w:linePitch="272"/>
        </w:sectPr>
      </w:pPr>
    </w:p>
    <w:p w14:paraId="45426B06" w14:textId="77777777" w:rsidR="003573D7" w:rsidRPr="00151A7D" w:rsidRDefault="002E7C80" w:rsidP="00EA75D0">
      <w:pPr>
        <w:pStyle w:val="Titre1"/>
        <w:rPr>
          <w:lang w:val="fr-FR"/>
        </w:rPr>
      </w:pPr>
      <w:bookmarkStart w:id="2" w:name="O_94155"/>
      <w:bookmarkStart w:id="3" w:name="_Toc21341891"/>
      <w:bookmarkEnd w:id="2"/>
      <w:r w:rsidRPr="00151A7D">
        <w:rPr>
          <w:lang w:val="fr-FR"/>
        </w:rPr>
        <w:lastRenderedPageBreak/>
        <w:t>Création d'un compte famille</w:t>
      </w:r>
      <w:bookmarkEnd w:id="3"/>
    </w:p>
    <w:p w14:paraId="20109787" w14:textId="77777777" w:rsidR="003573D7" w:rsidRPr="00151A7D" w:rsidRDefault="002E7C80" w:rsidP="00EA75D0">
      <w:pPr>
        <w:pStyle w:val="Action"/>
        <w:rPr>
          <w:lang w:val="fr-FR"/>
        </w:rPr>
      </w:pPr>
      <w:r w:rsidRPr="00151A7D">
        <w:rPr>
          <w:lang w:val="fr-FR"/>
        </w:rPr>
        <w:t xml:space="preserve">Accédez au </w:t>
      </w:r>
      <w:r w:rsidRPr="00151A7D">
        <w:rPr>
          <w:rStyle w:val="SpecialBold"/>
          <w:lang w:val="fr-FR"/>
        </w:rPr>
        <w:t>Portail Citoyen</w:t>
      </w:r>
      <w:r w:rsidRPr="00151A7D">
        <w:rPr>
          <w:lang w:val="fr-FR"/>
        </w:rPr>
        <w:t xml:space="preserve"> via son URL.</w:t>
      </w:r>
    </w:p>
    <w:p w14:paraId="3791E16C" w14:textId="61DB5F85" w:rsidR="003573D7" w:rsidRDefault="002E7C80" w:rsidP="00EA75D0">
      <w:pPr>
        <w:pStyle w:val="Action"/>
        <w:keepNext/>
        <w:rPr>
          <w:lang w:val="fr-FR"/>
        </w:rPr>
      </w:pPr>
      <w:r w:rsidRPr="00151A7D">
        <w:rPr>
          <w:lang w:val="fr-FR"/>
        </w:rPr>
        <w:t>Cliquez sur le bouton</w:t>
      </w:r>
      <w:r w:rsidRPr="00151A7D">
        <w:rPr>
          <w:rStyle w:val="Buttons"/>
          <w:lang w:val="fr-FR"/>
        </w:rPr>
        <w:t xml:space="preserve"> Créer un compte</w:t>
      </w:r>
      <w:r w:rsidRPr="00151A7D">
        <w:rPr>
          <w:lang w:val="fr-FR"/>
        </w:rPr>
        <w:t>.</w:t>
      </w:r>
    </w:p>
    <w:p w14:paraId="37EC6B3A" w14:textId="19BDA5FC" w:rsidR="00D971BC" w:rsidRDefault="00DF3086" w:rsidP="00D971BC">
      <w:pPr>
        <w:pStyle w:val="Action"/>
        <w:keepNext/>
        <w:numPr>
          <w:ilvl w:val="0"/>
          <w:numId w:val="0"/>
        </w:numPr>
        <w:ind w:left="284" w:hanging="284"/>
        <w:rPr>
          <w:lang w:val="fr-FR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2573DB3" wp14:editId="344EE778">
            <wp:simplePos x="0" y="0"/>
            <wp:positionH relativeFrom="margin">
              <wp:posOffset>101600</wp:posOffset>
            </wp:positionH>
            <wp:positionV relativeFrom="paragraph">
              <wp:posOffset>189230</wp:posOffset>
            </wp:positionV>
            <wp:extent cx="6105525" cy="1952625"/>
            <wp:effectExtent l="0" t="0" r="9525" b="952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588D2C" w14:textId="115F8D55" w:rsidR="00D971BC" w:rsidRDefault="00D971BC" w:rsidP="00D971BC">
      <w:pPr>
        <w:pStyle w:val="Action"/>
        <w:keepNext/>
        <w:numPr>
          <w:ilvl w:val="0"/>
          <w:numId w:val="0"/>
        </w:numPr>
        <w:ind w:left="284" w:hanging="284"/>
        <w:rPr>
          <w:lang w:val="fr-FR"/>
        </w:rPr>
      </w:pPr>
    </w:p>
    <w:p w14:paraId="4CFBFC5B" w14:textId="63938129" w:rsidR="00D971BC" w:rsidRDefault="00D971BC" w:rsidP="00D971BC">
      <w:pPr>
        <w:pStyle w:val="Action"/>
        <w:keepNext/>
        <w:numPr>
          <w:ilvl w:val="0"/>
          <w:numId w:val="0"/>
        </w:numPr>
        <w:ind w:left="284" w:hanging="284"/>
        <w:rPr>
          <w:lang w:val="fr-FR"/>
        </w:rPr>
      </w:pPr>
    </w:p>
    <w:p w14:paraId="608897D2" w14:textId="0B710B37" w:rsidR="00D971BC" w:rsidRDefault="00D971BC" w:rsidP="00D971BC">
      <w:pPr>
        <w:pStyle w:val="Action"/>
        <w:keepNext/>
        <w:numPr>
          <w:ilvl w:val="0"/>
          <w:numId w:val="0"/>
        </w:numPr>
        <w:ind w:left="284" w:hanging="284"/>
        <w:rPr>
          <w:lang w:val="fr-FR"/>
        </w:rPr>
      </w:pPr>
    </w:p>
    <w:p w14:paraId="5CC2FD9F" w14:textId="1E9877FC" w:rsidR="00D971BC" w:rsidRPr="00151A7D" w:rsidRDefault="00D971BC" w:rsidP="00D971BC">
      <w:pPr>
        <w:pStyle w:val="Action"/>
        <w:keepNext/>
        <w:numPr>
          <w:ilvl w:val="0"/>
          <w:numId w:val="0"/>
        </w:numPr>
        <w:ind w:left="284" w:hanging="284"/>
        <w:rPr>
          <w:lang w:val="fr-FR"/>
        </w:rPr>
      </w:pPr>
    </w:p>
    <w:p w14:paraId="7281BBBB" w14:textId="78E238CE" w:rsidR="003573D7" w:rsidRDefault="00BC3CFD" w:rsidP="00D971BC">
      <w:pPr>
        <w:pStyle w:val="ImageCentr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AA2ECC" wp14:editId="6D5FC7EE">
                <wp:simplePos x="0" y="0"/>
                <wp:positionH relativeFrom="column">
                  <wp:posOffset>3137535</wp:posOffset>
                </wp:positionH>
                <wp:positionV relativeFrom="paragraph">
                  <wp:posOffset>99060</wp:posOffset>
                </wp:positionV>
                <wp:extent cx="676275" cy="514350"/>
                <wp:effectExtent l="38100" t="38100" r="28575" b="1905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5143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arrow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B8652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247.05pt;margin-top:7.8pt;width:53.25pt;height:4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" strokecolor="red" strokeweight="2.25pt">
                <v:stroke startarrow="open" joinstyle="miter"/>
              </v:shape>
            </w:pict>
          </mc:Fallback>
        </mc:AlternateContent>
      </w:r>
    </w:p>
    <w:p w14:paraId="5B7F8066" w14:textId="13118920" w:rsidR="00A15975" w:rsidRDefault="00A15975" w:rsidP="00D971BC">
      <w:pPr>
        <w:pStyle w:val="ImageCentre"/>
      </w:pPr>
    </w:p>
    <w:p w14:paraId="08A0CC74" w14:textId="5DA2FC03" w:rsidR="00A15975" w:rsidRDefault="00A15975" w:rsidP="00D971BC">
      <w:pPr>
        <w:pStyle w:val="ImageCentre"/>
      </w:pPr>
    </w:p>
    <w:p w14:paraId="1F9E8E75" w14:textId="489C8D6D" w:rsidR="00A15975" w:rsidRDefault="00A15975" w:rsidP="00D971BC">
      <w:pPr>
        <w:pStyle w:val="ImageCentre"/>
      </w:pPr>
    </w:p>
    <w:p w14:paraId="487F621F" w14:textId="6DF7BC88" w:rsidR="00A15975" w:rsidRDefault="00A15975" w:rsidP="00D971BC">
      <w:pPr>
        <w:pStyle w:val="ImageCentre"/>
      </w:pPr>
    </w:p>
    <w:p w14:paraId="1C67C5DB" w14:textId="0DD19398" w:rsidR="00A15975" w:rsidRPr="00151A7D" w:rsidRDefault="00A15975" w:rsidP="00D971BC">
      <w:pPr>
        <w:pStyle w:val="ImageCentre"/>
      </w:pPr>
    </w:p>
    <w:p w14:paraId="760BEA6B" w14:textId="20F779FB" w:rsidR="003573D7" w:rsidRPr="00151A7D" w:rsidRDefault="002E7C80" w:rsidP="00EA75D0">
      <w:pPr>
        <w:pStyle w:val="Action"/>
        <w:keepNext/>
        <w:rPr>
          <w:lang w:val="fr-FR"/>
        </w:rPr>
      </w:pPr>
      <w:r w:rsidRPr="00151A7D">
        <w:rPr>
          <w:lang w:val="fr-FR"/>
        </w:rPr>
        <w:t>Renseignez le formulaire ci-dessous.</w:t>
      </w:r>
    </w:p>
    <w:p w14:paraId="422D03E1" w14:textId="451EDC25" w:rsidR="003573D7" w:rsidRPr="00151A7D" w:rsidRDefault="00151A7D" w:rsidP="00EA75D0">
      <w:pPr>
        <w:pStyle w:val="ImageCentre"/>
      </w:pPr>
      <w:bookmarkStart w:id="4" w:name="O_94157"/>
      <w:r w:rsidRPr="00151A7D">
        <w:rPr>
          <w:noProof/>
        </w:rPr>
        <w:drawing>
          <wp:inline distT="0" distB="0" distL="0" distR="0" wp14:anchorId="0C69B646" wp14:editId="4E824BFC">
            <wp:extent cx="6677025" cy="4181475"/>
            <wp:effectExtent l="0" t="0" r="0" b="0"/>
            <wp:docPr id="168" name="Imag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14:paraId="53FAB610" w14:textId="77777777" w:rsidR="003573D7" w:rsidRDefault="002E7C80" w:rsidP="00EA75D0">
      <w:pPr>
        <w:pStyle w:val="Action"/>
        <w:keepNext/>
        <w:rPr>
          <w:lang w:val="fr-FR"/>
        </w:rPr>
      </w:pPr>
      <w:r w:rsidRPr="00151A7D">
        <w:rPr>
          <w:lang w:val="fr-FR"/>
        </w:rPr>
        <w:lastRenderedPageBreak/>
        <w:t xml:space="preserve">Vous allez recevoir un email de confirmation dans votre messagerie, cliquez sur le </w:t>
      </w:r>
      <w:r w:rsidRPr="00151A7D">
        <w:rPr>
          <w:rStyle w:val="SpecialBold"/>
          <w:lang w:val="fr-FR"/>
        </w:rPr>
        <w:t>lien d'activation</w:t>
      </w:r>
      <w:r w:rsidRPr="00151A7D">
        <w:rPr>
          <w:lang w:val="fr-FR"/>
        </w:rPr>
        <w:t>.</w:t>
      </w:r>
    </w:p>
    <w:p w14:paraId="54277028" w14:textId="77777777" w:rsidR="00176B21" w:rsidRPr="00151A7D" w:rsidRDefault="00176B21" w:rsidP="00176B21">
      <w:pPr>
        <w:pStyle w:val="Action"/>
        <w:keepNext/>
        <w:numPr>
          <w:ilvl w:val="0"/>
          <w:numId w:val="0"/>
        </w:numPr>
        <w:ind w:left="284"/>
        <w:rPr>
          <w:lang w:val="fr-FR"/>
        </w:rPr>
      </w:pPr>
    </w:p>
    <w:p w14:paraId="0806A166" w14:textId="77777777" w:rsidR="003573D7" w:rsidRPr="00151A7D" w:rsidRDefault="00151A7D" w:rsidP="00EA75D0">
      <w:pPr>
        <w:pStyle w:val="ImageCentre"/>
      </w:pPr>
      <w:bookmarkStart w:id="5" w:name="O_94158"/>
      <w:r w:rsidRPr="00151A7D">
        <w:rPr>
          <w:noProof/>
        </w:rPr>
        <w:drawing>
          <wp:inline distT="0" distB="0" distL="0" distR="0" wp14:anchorId="77A9D0FE" wp14:editId="48C3A74B">
            <wp:extent cx="5505450" cy="3790950"/>
            <wp:effectExtent l="0" t="0" r="0" b="0"/>
            <wp:docPr id="177" name="Imag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14:paraId="016A8AFE" w14:textId="77777777" w:rsidR="003573D7" w:rsidRPr="00151A7D" w:rsidRDefault="002E7C80" w:rsidP="00EA75D0">
      <w:pPr>
        <w:pStyle w:val="Action"/>
        <w:rPr>
          <w:lang w:val="fr-FR"/>
        </w:rPr>
      </w:pPr>
      <w:r w:rsidRPr="00151A7D">
        <w:rPr>
          <w:lang w:val="fr-FR"/>
        </w:rPr>
        <w:t>Vous pouvez, à présent, accéder au Portail Citoyen avec vos identifiant et mot de passe.</w:t>
      </w:r>
    </w:p>
    <w:p w14:paraId="6F62E9F1" w14:textId="77777777" w:rsidR="003573D7" w:rsidRPr="00151A7D" w:rsidRDefault="002E7C80" w:rsidP="00EA75D0">
      <w:pPr>
        <w:pStyle w:val="Warning"/>
        <w:rPr>
          <w:lang w:val="fr-FR"/>
        </w:rPr>
      </w:pPr>
      <w:r w:rsidRPr="00151A7D">
        <w:rPr>
          <w:lang w:val="fr-FR"/>
        </w:rPr>
        <w:t>Vous pouvez accéder aux Espaces Famille et Facturation si vous avez renseigné votre Code abonné Famille dans le formulaire de création de compte.</w:t>
      </w:r>
    </w:p>
    <w:p w14:paraId="40B5C12E" w14:textId="77777777" w:rsidR="003573D7" w:rsidRPr="00151A7D" w:rsidRDefault="003573D7" w:rsidP="00EA75D0">
      <w:pPr>
        <w:pStyle w:val="Corpsdetexte"/>
        <w:rPr>
          <w:lang w:val="fr-FR"/>
        </w:rPr>
      </w:pPr>
    </w:p>
    <w:p w14:paraId="17C0E60B" w14:textId="77777777" w:rsidR="003573D7" w:rsidRPr="00151A7D" w:rsidRDefault="003573D7" w:rsidP="00EA75D0">
      <w:pPr>
        <w:pStyle w:val="AllowPageBreak"/>
        <w:rPr>
          <w:lang w:val="fr-FR"/>
        </w:rPr>
      </w:pPr>
    </w:p>
    <w:p w14:paraId="5E45EFCA" w14:textId="77777777" w:rsidR="003573D7" w:rsidRPr="00151A7D" w:rsidRDefault="002E7C80" w:rsidP="00EA75D0">
      <w:pPr>
        <w:pStyle w:val="Titre2"/>
        <w:rPr>
          <w:lang w:val="fr-FR"/>
        </w:rPr>
      </w:pPr>
      <w:bookmarkStart w:id="6" w:name="O_94159"/>
      <w:bookmarkStart w:id="7" w:name="_Toc21341892"/>
      <w:bookmarkEnd w:id="6"/>
      <w:r w:rsidRPr="00151A7D">
        <w:rPr>
          <w:lang w:val="fr-FR"/>
        </w:rPr>
        <w:t>Vous n'avez pas votre code abonné au moment de la création de votre compte ?</w:t>
      </w:r>
      <w:bookmarkEnd w:id="7"/>
    </w:p>
    <w:p w14:paraId="3C0CF046" w14:textId="77777777" w:rsidR="003573D7" w:rsidRPr="00151A7D" w:rsidRDefault="002E7C80" w:rsidP="00EA75D0">
      <w:pPr>
        <w:pStyle w:val="Corpsdetexte"/>
        <w:rPr>
          <w:lang w:val="fr-FR"/>
        </w:rPr>
      </w:pPr>
      <w:r w:rsidRPr="00151A7D">
        <w:rPr>
          <w:lang w:val="fr-FR"/>
        </w:rPr>
        <w:t xml:space="preserve">Vous pourrez le renseigner ultérieurement dans le menu </w:t>
      </w:r>
      <w:r w:rsidRPr="00151A7D">
        <w:rPr>
          <w:rStyle w:val="SpecialBold"/>
          <w:lang w:val="fr-FR"/>
        </w:rPr>
        <w:t>Mon Espace Citoyen</w:t>
      </w:r>
      <w:r w:rsidRPr="00151A7D">
        <w:rPr>
          <w:lang w:val="fr-FR"/>
        </w:rPr>
        <w:t xml:space="preserve"> / </w:t>
      </w:r>
      <w:r w:rsidRPr="00151A7D">
        <w:rPr>
          <w:rStyle w:val="SpecialBold"/>
          <w:lang w:val="fr-FR"/>
        </w:rPr>
        <w:t>Mes abonnements</w:t>
      </w:r>
      <w:r w:rsidRPr="00151A7D">
        <w:rPr>
          <w:lang w:val="fr-FR"/>
        </w:rPr>
        <w:t>.</w:t>
      </w:r>
    </w:p>
    <w:p w14:paraId="576A89BE" w14:textId="77777777" w:rsidR="003573D7" w:rsidRPr="00151A7D" w:rsidRDefault="002E7C80" w:rsidP="00EA75D0">
      <w:pPr>
        <w:pStyle w:val="Action"/>
        <w:rPr>
          <w:lang w:val="fr-FR"/>
        </w:rPr>
      </w:pPr>
      <w:r w:rsidRPr="00151A7D">
        <w:rPr>
          <w:lang w:val="fr-FR"/>
        </w:rPr>
        <w:t xml:space="preserve">Cliquez sur le bouton </w:t>
      </w:r>
      <w:r w:rsidRPr="00151A7D">
        <w:rPr>
          <w:rStyle w:val="Buttons"/>
          <w:lang w:val="fr-FR"/>
        </w:rPr>
        <w:t>M'abonner</w:t>
      </w:r>
      <w:r w:rsidRPr="00151A7D">
        <w:rPr>
          <w:lang w:val="fr-FR"/>
        </w:rPr>
        <w:t>.</w:t>
      </w:r>
    </w:p>
    <w:p w14:paraId="2D330F79" w14:textId="77777777" w:rsidR="003573D7" w:rsidRDefault="002E7C80" w:rsidP="00EA75D0">
      <w:pPr>
        <w:pStyle w:val="Action"/>
        <w:keepNext/>
        <w:rPr>
          <w:lang w:val="fr-FR"/>
        </w:rPr>
      </w:pPr>
      <w:r w:rsidRPr="00151A7D">
        <w:rPr>
          <w:lang w:val="fr-FR"/>
        </w:rPr>
        <w:lastRenderedPageBreak/>
        <w:t xml:space="preserve">Saisissez alors votre </w:t>
      </w:r>
      <w:r w:rsidRPr="00151A7D">
        <w:rPr>
          <w:rStyle w:val="Buttons"/>
          <w:lang w:val="fr-FR"/>
        </w:rPr>
        <w:t>Code Abonné</w:t>
      </w:r>
      <w:r w:rsidRPr="00151A7D">
        <w:rPr>
          <w:lang w:val="fr-FR"/>
        </w:rPr>
        <w:t xml:space="preserve"> puis cliquez sur le bouton </w:t>
      </w:r>
      <w:r w:rsidRPr="00151A7D">
        <w:rPr>
          <w:rStyle w:val="Buttons"/>
          <w:lang w:val="fr-FR"/>
        </w:rPr>
        <w:t>Rechercher</w:t>
      </w:r>
      <w:r w:rsidRPr="00151A7D">
        <w:rPr>
          <w:lang w:val="fr-FR"/>
        </w:rPr>
        <w:t>.</w:t>
      </w:r>
    </w:p>
    <w:p w14:paraId="1AE55972" w14:textId="77777777" w:rsidR="00176B21" w:rsidRPr="00151A7D" w:rsidRDefault="00176B21" w:rsidP="00176B21">
      <w:pPr>
        <w:pStyle w:val="Action"/>
        <w:keepNext/>
        <w:numPr>
          <w:ilvl w:val="0"/>
          <w:numId w:val="0"/>
        </w:numPr>
        <w:ind w:left="284"/>
        <w:rPr>
          <w:lang w:val="fr-FR"/>
        </w:rPr>
      </w:pPr>
    </w:p>
    <w:p w14:paraId="6BA51EA3" w14:textId="77777777" w:rsidR="003573D7" w:rsidRPr="00151A7D" w:rsidRDefault="00151A7D" w:rsidP="00EA75D0">
      <w:pPr>
        <w:pStyle w:val="ImageCentre"/>
      </w:pPr>
      <w:bookmarkStart w:id="8" w:name="O_94161"/>
      <w:r w:rsidRPr="00151A7D">
        <w:rPr>
          <w:noProof/>
        </w:rPr>
        <w:drawing>
          <wp:inline distT="0" distB="0" distL="0" distR="0" wp14:anchorId="14F5CE60" wp14:editId="34FB0275">
            <wp:extent cx="6115050" cy="2628900"/>
            <wp:effectExtent l="0" t="0" r="0" b="0"/>
            <wp:docPr id="189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14:paraId="38954435" w14:textId="77777777" w:rsidR="00176B21" w:rsidRDefault="00176B21" w:rsidP="00176B21">
      <w:pPr>
        <w:pStyle w:val="Action"/>
        <w:numPr>
          <w:ilvl w:val="0"/>
          <w:numId w:val="0"/>
        </w:numPr>
        <w:ind w:left="284"/>
        <w:rPr>
          <w:lang w:val="fr-FR"/>
        </w:rPr>
      </w:pPr>
    </w:p>
    <w:p w14:paraId="51667BCC" w14:textId="77777777" w:rsidR="003573D7" w:rsidRPr="00151A7D" w:rsidRDefault="002E7C80" w:rsidP="00EA75D0">
      <w:pPr>
        <w:pStyle w:val="Action"/>
        <w:rPr>
          <w:lang w:val="fr-FR"/>
        </w:rPr>
      </w:pPr>
      <w:r w:rsidRPr="00151A7D">
        <w:rPr>
          <w:lang w:val="fr-FR"/>
        </w:rPr>
        <w:t xml:space="preserve">Cliquez sur le bouton </w:t>
      </w:r>
      <w:r w:rsidRPr="00151A7D">
        <w:rPr>
          <w:rStyle w:val="Buttons"/>
          <w:lang w:val="fr-FR"/>
        </w:rPr>
        <w:t>Rechercher</w:t>
      </w:r>
      <w:r w:rsidRPr="00151A7D">
        <w:rPr>
          <w:lang w:val="fr-FR"/>
        </w:rPr>
        <w:t xml:space="preserve">. Votre abonnement apparait dans la liste de vos abonnements. Pour rendre actif cet abonnement, vous devez, à présent, vous déconnecter à l'aide du bouton </w:t>
      </w:r>
      <w:bookmarkStart w:id="9" w:name="O_88597"/>
      <w:r w:rsidR="00151A7D" w:rsidRPr="00151A7D">
        <w:rPr>
          <w:noProof/>
          <w:lang w:val="fr-FR"/>
        </w:rPr>
        <w:drawing>
          <wp:inline distT="0" distB="0" distL="0" distR="0" wp14:anchorId="1C9A0438" wp14:editId="5BA09748">
            <wp:extent cx="219075" cy="171450"/>
            <wp:effectExtent l="0" t="0" r="0" b="0"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  <w:r w:rsidRPr="00151A7D">
        <w:rPr>
          <w:lang w:val="fr-FR"/>
        </w:rPr>
        <w:t>situé en haut à droite de l'écran puis vous reconnecter.</w:t>
      </w:r>
    </w:p>
    <w:p w14:paraId="63A81314" w14:textId="77777777" w:rsidR="003573D7" w:rsidRPr="00151A7D" w:rsidRDefault="003573D7" w:rsidP="00EA75D0">
      <w:pPr>
        <w:pStyle w:val="AllowPageBreak"/>
        <w:rPr>
          <w:lang w:val="fr-FR"/>
        </w:rPr>
      </w:pPr>
    </w:p>
    <w:p w14:paraId="41F0DB87" w14:textId="77777777" w:rsidR="003573D7" w:rsidRPr="00151A7D" w:rsidRDefault="002E7C80" w:rsidP="00EA75D0">
      <w:pPr>
        <w:pStyle w:val="Titre1"/>
        <w:rPr>
          <w:lang w:val="fr-FR"/>
        </w:rPr>
      </w:pPr>
      <w:bookmarkStart w:id="10" w:name="O_94162"/>
      <w:bookmarkStart w:id="11" w:name="_Toc21341893"/>
      <w:bookmarkEnd w:id="10"/>
      <w:r w:rsidRPr="00151A7D">
        <w:rPr>
          <w:lang w:val="fr-FR"/>
        </w:rPr>
        <w:t>Gérer votre dossier famille</w:t>
      </w:r>
      <w:bookmarkEnd w:id="11"/>
    </w:p>
    <w:p w14:paraId="5022AE26" w14:textId="77777777" w:rsidR="003573D7" w:rsidRPr="00151A7D" w:rsidRDefault="002E7C80" w:rsidP="00EA75D0">
      <w:pPr>
        <w:pStyle w:val="Corpsdetexte"/>
        <w:keepNext/>
        <w:rPr>
          <w:lang w:val="fr-FR"/>
        </w:rPr>
      </w:pPr>
      <w:r w:rsidRPr="00151A7D">
        <w:rPr>
          <w:lang w:val="fr-FR"/>
        </w:rPr>
        <w:t xml:space="preserve">Pour consulter l'ensemble des données de votre famille, cliquez sur le menu </w:t>
      </w:r>
      <w:r w:rsidRPr="00151A7D">
        <w:rPr>
          <w:rStyle w:val="SpecialBold"/>
          <w:lang w:val="fr-FR"/>
        </w:rPr>
        <w:t>Espace Famille</w:t>
      </w:r>
      <w:r w:rsidRPr="00151A7D">
        <w:rPr>
          <w:lang w:val="fr-FR"/>
        </w:rPr>
        <w:t xml:space="preserve"> puis sur le bloc </w:t>
      </w:r>
      <w:r w:rsidRPr="00151A7D">
        <w:rPr>
          <w:rStyle w:val="SpecialBold"/>
          <w:lang w:val="fr-FR"/>
        </w:rPr>
        <w:t>Dossier Famille</w:t>
      </w:r>
      <w:r w:rsidRPr="00151A7D">
        <w:rPr>
          <w:lang w:val="fr-FR"/>
        </w:rPr>
        <w:t>.</w:t>
      </w:r>
    </w:p>
    <w:p w14:paraId="5D7FB50E" w14:textId="77777777" w:rsidR="003573D7" w:rsidRPr="00151A7D" w:rsidRDefault="00151A7D" w:rsidP="00EA75D0">
      <w:pPr>
        <w:pStyle w:val="ImageCentre"/>
      </w:pPr>
      <w:bookmarkStart w:id="12" w:name="O_94163"/>
      <w:r w:rsidRPr="00151A7D">
        <w:rPr>
          <w:noProof/>
        </w:rPr>
        <w:drawing>
          <wp:inline distT="0" distB="0" distL="0" distR="0" wp14:anchorId="3AD8952D" wp14:editId="21DFA808">
            <wp:extent cx="6105525" cy="2781300"/>
            <wp:effectExtent l="0" t="0" r="0" b="0"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14:paraId="0751BE58" w14:textId="77777777" w:rsidR="00176B21" w:rsidRDefault="00176B21" w:rsidP="00EA75D0">
      <w:pPr>
        <w:pStyle w:val="Corpsdetexte"/>
        <w:rPr>
          <w:lang w:val="fr-FR"/>
        </w:rPr>
      </w:pPr>
    </w:p>
    <w:p w14:paraId="65FFEACB" w14:textId="77777777" w:rsidR="003573D7" w:rsidRPr="00151A7D" w:rsidRDefault="002E7C80" w:rsidP="00EA75D0">
      <w:pPr>
        <w:pStyle w:val="Corpsdetexte"/>
        <w:rPr>
          <w:lang w:val="fr-FR"/>
        </w:rPr>
      </w:pPr>
      <w:r w:rsidRPr="00151A7D">
        <w:rPr>
          <w:lang w:val="fr-FR"/>
        </w:rPr>
        <w:t>Dans cet espace, vous avez la possibilité de consulter et modifier l'ensemble des données liées aux membres de votre famille (responsables et enfants).</w:t>
      </w:r>
    </w:p>
    <w:p w14:paraId="25DF49C3" w14:textId="5091649C" w:rsidR="003573D7" w:rsidRDefault="002E7C80" w:rsidP="00EA75D0">
      <w:pPr>
        <w:pStyle w:val="Corpsdetexte"/>
        <w:keepNext/>
        <w:rPr>
          <w:lang w:val="fr-FR"/>
        </w:rPr>
      </w:pPr>
      <w:r w:rsidRPr="00151A7D">
        <w:rPr>
          <w:lang w:val="fr-FR"/>
        </w:rPr>
        <w:lastRenderedPageBreak/>
        <w:t>L'</w:t>
      </w:r>
      <w:r w:rsidRPr="00151A7D">
        <w:rPr>
          <w:rStyle w:val="SpecialBold"/>
          <w:lang w:val="fr-FR"/>
        </w:rPr>
        <w:t>écran des responsables</w:t>
      </w:r>
      <w:r w:rsidRPr="00151A7D">
        <w:rPr>
          <w:lang w:val="fr-FR"/>
        </w:rPr>
        <w:t xml:space="preserve"> de la famille permet de consulter et de modifier les informations de base, l'adresse et les données bancaires. Toute modification est soumise à une validation par la collectivité. Les modifications qui n'ont pas encore été traitées par la collectivité sont affichées en jaune.</w:t>
      </w:r>
    </w:p>
    <w:p w14:paraId="74CD89F0" w14:textId="616A42BD" w:rsidR="009E11A6" w:rsidRPr="00151A7D" w:rsidRDefault="009E11A6" w:rsidP="00EA75D0">
      <w:pPr>
        <w:pStyle w:val="Corpsdetexte"/>
        <w:keepNext/>
        <w:rPr>
          <w:lang w:val="fr-FR"/>
        </w:rPr>
      </w:pPr>
    </w:p>
    <w:p w14:paraId="021D736B" w14:textId="6AFA2269" w:rsidR="003573D7" w:rsidRDefault="00D76411" w:rsidP="00EA75D0">
      <w:pPr>
        <w:pStyle w:val="ImageCentre"/>
      </w:pPr>
      <w:r>
        <w:rPr>
          <w:noProof/>
        </w:rPr>
        <w:drawing>
          <wp:inline distT="0" distB="0" distL="0" distR="0" wp14:anchorId="1907111B" wp14:editId="0CD2ED66">
            <wp:extent cx="6121400" cy="305308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69E94" w14:textId="7DD7050E" w:rsidR="009E11A6" w:rsidRDefault="009E11A6" w:rsidP="005E2CBB">
      <w:pPr>
        <w:pStyle w:val="ImageCentre"/>
        <w:jc w:val="left"/>
        <w:rPr>
          <w:rFonts w:ascii="Open Sans" w:eastAsiaTheme="minorHAnsi" w:hAnsi="Open Sans"/>
          <w:color w:val="auto"/>
          <w:sz w:val="20"/>
          <w:szCs w:val="20"/>
          <w:lang w:eastAsia="en-US"/>
        </w:rPr>
      </w:pPr>
      <w:r w:rsidRPr="005E2CBB">
        <w:rPr>
          <w:rFonts w:ascii="Open Sans" w:eastAsiaTheme="minorHAnsi" w:hAnsi="Open Sans"/>
          <w:color w:val="auto"/>
          <w:sz w:val="20"/>
          <w:szCs w:val="20"/>
          <w:lang w:eastAsia="en-US"/>
        </w:rPr>
        <w:t xml:space="preserve">Les </w:t>
      </w:r>
      <w:r w:rsidR="008C2604" w:rsidRPr="005E2CBB">
        <w:rPr>
          <w:rFonts w:ascii="Open Sans" w:eastAsiaTheme="minorHAnsi" w:hAnsi="Open Sans"/>
          <w:color w:val="auto"/>
          <w:sz w:val="20"/>
          <w:szCs w:val="20"/>
          <w:lang w:eastAsia="en-US"/>
        </w:rPr>
        <w:t xml:space="preserve">données fiscales quant à elles sont en lecture seule puisque la collectivité en est gestionnaire et </w:t>
      </w:r>
      <w:r w:rsidR="008515F3" w:rsidRPr="005E2CBB">
        <w:rPr>
          <w:rFonts w:ascii="Open Sans" w:eastAsiaTheme="minorHAnsi" w:hAnsi="Open Sans"/>
          <w:color w:val="auto"/>
          <w:sz w:val="20"/>
          <w:szCs w:val="20"/>
          <w:lang w:eastAsia="en-US"/>
        </w:rPr>
        <w:t>a besoin de pièces justificatives</w:t>
      </w:r>
      <w:r w:rsidR="00A456F6">
        <w:rPr>
          <w:rFonts w:ascii="Open Sans" w:eastAsiaTheme="minorHAnsi" w:hAnsi="Open Sans"/>
          <w:color w:val="auto"/>
          <w:sz w:val="20"/>
          <w:szCs w:val="20"/>
          <w:lang w:eastAsia="en-US"/>
        </w:rPr>
        <w:t xml:space="preserve"> pour toute modification</w:t>
      </w:r>
      <w:r w:rsidR="009B5E43">
        <w:rPr>
          <w:rFonts w:ascii="Open Sans" w:eastAsiaTheme="minorHAnsi" w:hAnsi="Open Sans"/>
          <w:color w:val="auto"/>
          <w:sz w:val="20"/>
          <w:szCs w:val="20"/>
          <w:lang w:eastAsia="en-US"/>
        </w:rPr>
        <w:t>. Les familles doivent s’adresser à leur collectivité pour tout changement</w:t>
      </w:r>
      <w:r w:rsidR="00A456F6">
        <w:rPr>
          <w:rFonts w:ascii="Open Sans" w:eastAsiaTheme="minorHAnsi" w:hAnsi="Open Sans"/>
          <w:color w:val="auto"/>
          <w:sz w:val="20"/>
          <w:szCs w:val="20"/>
          <w:lang w:eastAsia="en-US"/>
        </w:rPr>
        <w:t> :</w:t>
      </w:r>
    </w:p>
    <w:p w14:paraId="2FBC184D" w14:textId="53F24CF1" w:rsidR="009B5E43" w:rsidRPr="005E2CBB" w:rsidRDefault="009B5E43" w:rsidP="005E2CBB">
      <w:pPr>
        <w:pStyle w:val="ImageCentre"/>
        <w:jc w:val="left"/>
        <w:rPr>
          <w:rFonts w:ascii="Open Sans" w:eastAsiaTheme="minorHAnsi" w:hAnsi="Open Sans"/>
          <w:color w:val="auto"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117E8AC7" wp14:editId="56824A8D">
            <wp:extent cx="6121400" cy="1765300"/>
            <wp:effectExtent l="0" t="0" r="0" b="635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17E7A" w14:textId="77777777" w:rsidR="003573D7" w:rsidRPr="00151A7D" w:rsidRDefault="002E7C80" w:rsidP="00EA75D0">
      <w:pPr>
        <w:pStyle w:val="Corpsdetexte"/>
        <w:keepNext/>
        <w:rPr>
          <w:lang w:val="fr-FR"/>
        </w:rPr>
      </w:pPr>
      <w:r w:rsidRPr="00151A7D">
        <w:rPr>
          <w:lang w:val="fr-FR"/>
        </w:rPr>
        <w:lastRenderedPageBreak/>
        <w:t>L'</w:t>
      </w:r>
      <w:r w:rsidRPr="00151A7D">
        <w:rPr>
          <w:rStyle w:val="SpecialBold"/>
          <w:lang w:val="fr-FR"/>
        </w:rPr>
        <w:t>écran des enfants</w:t>
      </w:r>
      <w:r w:rsidRPr="00151A7D">
        <w:rPr>
          <w:lang w:val="fr-FR"/>
        </w:rPr>
        <w:t xml:space="preserve"> permet de consulter et de modifier les informations générales, les autorisations, les données sanitaires et les contacts des adultes habilités à le prendre en charge. Vous pouvez également ajouter une photo.</w:t>
      </w:r>
    </w:p>
    <w:p w14:paraId="6BBDE769" w14:textId="77777777" w:rsidR="003573D7" w:rsidRPr="00151A7D" w:rsidRDefault="00151A7D" w:rsidP="00EA75D0">
      <w:pPr>
        <w:pStyle w:val="ImageCentre"/>
      </w:pPr>
      <w:bookmarkStart w:id="13" w:name="O_102635"/>
      <w:r w:rsidRPr="00151A7D">
        <w:rPr>
          <w:noProof/>
        </w:rPr>
        <w:drawing>
          <wp:inline distT="0" distB="0" distL="0" distR="0" wp14:anchorId="37859B1B" wp14:editId="1B9C2763">
            <wp:extent cx="6372225" cy="5429250"/>
            <wp:effectExtent l="0" t="0" r="0" b="0"/>
            <wp:docPr id="267" name="Imag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</w:p>
    <w:p w14:paraId="6F6396DC" w14:textId="77777777" w:rsidR="003573D7" w:rsidRPr="00151A7D" w:rsidRDefault="003573D7" w:rsidP="00EA75D0">
      <w:pPr>
        <w:pStyle w:val="Corpsdetexte"/>
        <w:rPr>
          <w:lang w:val="fr-FR"/>
        </w:rPr>
      </w:pPr>
    </w:p>
    <w:p w14:paraId="5A9F6F87" w14:textId="77777777" w:rsidR="003573D7" w:rsidRPr="00151A7D" w:rsidRDefault="003573D7" w:rsidP="00EA75D0">
      <w:pPr>
        <w:pStyle w:val="AllowPageBreak"/>
        <w:rPr>
          <w:lang w:val="fr-FR"/>
        </w:rPr>
      </w:pPr>
    </w:p>
    <w:p w14:paraId="318686C1" w14:textId="77777777" w:rsidR="003573D7" w:rsidRPr="00151A7D" w:rsidRDefault="002E7C80" w:rsidP="00EA75D0">
      <w:pPr>
        <w:pStyle w:val="Titre1"/>
        <w:rPr>
          <w:lang w:val="fr-FR"/>
        </w:rPr>
      </w:pPr>
      <w:bookmarkStart w:id="14" w:name="O_94164"/>
      <w:bookmarkStart w:id="15" w:name="_Toc21341894"/>
      <w:bookmarkEnd w:id="14"/>
      <w:r w:rsidRPr="00151A7D">
        <w:rPr>
          <w:lang w:val="fr-FR"/>
        </w:rPr>
        <w:t>Gérer les activités de vos enfants</w:t>
      </w:r>
      <w:bookmarkEnd w:id="15"/>
    </w:p>
    <w:p w14:paraId="10EC657F" w14:textId="77777777" w:rsidR="003573D7" w:rsidRPr="00151A7D" w:rsidRDefault="002E7C80" w:rsidP="00EA75D0">
      <w:pPr>
        <w:pStyle w:val="Corpsdetexte"/>
        <w:keepNext/>
        <w:rPr>
          <w:lang w:val="fr-FR"/>
        </w:rPr>
      </w:pPr>
      <w:r w:rsidRPr="00151A7D">
        <w:rPr>
          <w:lang w:val="fr-FR"/>
        </w:rPr>
        <w:t>Les activités de vos enfants sont récapitulées sous la forme d'un planning. De cette façon, vous pouvez consulter l'agenda de votre ou de vos enfant(s) au mois ou à la semaine (7 jours et 5 jours).</w:t>
      </w:r>
    </w:p>
    <w:p w14:paraId="57FE6245" w14:textId="77777777" w:rsidR="003573D7" w:rsidRPr="00151A7D" w:rsidRDefault="00151A7D" w:rsidP="00EA75D0">
      <w:pPr>
        <w:pStyle w:val="ImageCentre"/>
      </w:pPr>
      <w:bookmarkStart w:id="16" w:name="O_94165"/>
      <w:r w:rsidRPr="00151A7D">
        <w:rPr>
          <w:noProof/>
        </w:rPr>
        <w:drawing>
          <wp:inline distT="0" distB="0" distL="0" distR="0" wp14:anchorId="509FCCDE" wp14:editId="1D833A91">
            <wp:extent cx="6381750" cy="1438275"/>
            <wp:effectExtent l="0" t="0" r="0" b="0"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</w:p>
    <w:p w14:paraId="550CE68E" w14:textId="77777777" w:rsidR="003573D7" w:rsidRPr="00151A7D" w:rsidRDefault="002E7C80" w:rsidP="00EA75D0">
      <w:pPr>
        <w:pStyle w:val="Corpsdetexte"/>
        <w:rPr>
          <w:lang w:val="fr-FR"/>
        </w:rPr>
      </w:pPr>
      <w:r w:rsidRPr="00151A7D">
        <w:rPr>
          <w:lang w:val="fr-FR"/>
        </w:rPr>
        <w:t>Un code couleur permet de différencier vos enfants.</w:t>
      </w:r>
    </w:p>
    <w:p w14:paraId="6AF5A83B" w14:textId="77777777" w:rsidR="003573D7" w:rsidRPr="00151A7D" w:rsidRDefault="002E7C80" w:rsidP="00EA75D0">
      <w:pPr>
        <w:pStyle w:val="Corpsdetexte"/>
        <w:rPr>
          <w:lang w:val="fr-FR"/>
        </w:rPr>
      </w:pPr>
      <w:r w:rsidRPr="00151A7D">
        <w:rPr>
          <w:lang w:val="fr-FR"/>
        </w:rPr>
        <w:lastRenderedPageBreak/>
        <w:t xml:space="preserve">Les boutons "switch" </w:t>
      </w:r>
      <w:bookmarkStart w:id="17" w:name="O_83675"/>
      <w:r w:rsidR="00151A7D" w:rsidRPr="00151A7D">
        <w:rPr>
          <w:noProof/>
          <w:lang w:val="fr-FR"/>
        </w:rPr>
        <w:drawing>
          <wp:inline distT="0" distB="0" distL="0" distR="0" wp14:anchorId="4E6A7EF4" wp14:editId="66952BE8">
            <wp:extent cx="342900" cy="209550"/>
            <wp:effectExtent l="0" t="0" r="0" b="0"/>
            <wp:docPr id="324" name="Imag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7"/>
      <w:r w:rsidRPr="00151A7D">
        <w:rPr>
          <w:lang w:val="fr-FR"/>
        </w:rPr>
        <w:t xml:space="preserve"> permettent d'afficher au choix un ou plusieurs de vos enfants, une ou plusieurs activités auxquelles ils sont inscrits.</w:t>
      </w:r>
    </w:p>
    <w:p w14:paraId="6D43C6AF" w14:textId="77777777" w:rsidR="003573D7" w:rsidRPr="00151A7D" w:rsidRDefault="002E7C80" w:rsidP="00EA75D0">
      <w:pPr>
        <w:pStyle w:val="Corpsdetexte"/>
        <w:rPr>
          <w:lang w:val="fr-FR"/>
        </w:rPr>
      </w:pPr>
      <w:r w:rsidRPr="00151A7D">
        <w:rPr>
          <w:lang w:val="fr-FR"/>
        </w:rPr>
        <w:t>Le nom de l'activité concernée est indiqué sur le planning et son état est affiché en dessous.</w:t>
      </w:r>
    </w:p>
    <w:p w14:paraId="5C2A0D1A" w14:textId="77777777" w:rsidR="003573D7" w:rsidRPr="00151A7D" w:rsidRDefault="002E7C80" w:rsidP="00EA75D0">
      <w:pPr>
        <w:pStyle w:val="Corpsdetexte"/>
        <w:rPr>
          <w:lang w:val="fr-FR"/>
        </w:rPr>
      </w:pPr>
      <w:r w:rsidRPr="00151A7D">
        <w:rPr>
          <w:lang w:val="fr-FR"/>
        </w:rPr>
        <w:t>Chaque état d'une activité est représenté selon une légende :</w:t>
      </w:r>
    </w:p>
    <w:tbl>
      <w:tblPr>
        <w:tblW w:w="10206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3402"/>
        <w:gridCol w:w="6804"/>
      </w:tblGrid>
      <w:tr w:rsidR="003573D7" w:rsidRPr="00151A7D" w14:paraId="073F5C32" w14:textId="77777777" w:rsidTr="00EA75D0">
        <w:trPr>
          <w:cantSplit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4457D14" w14:textId="77777777" w:rsidR="003573D7" w:rsidRPr="00151A7D" w:rsidRDefault="00151A7D" w:rsidP="00EA75D0">
            <w:pPr>
              <w:pStyle w:val="Corpsdetexte"/>
              <w:rPr>
                <w:lang w:val="fr-FR"/>
              </w:rPr>
            </w:pPr>
            <w:bookmarkStart w:id="18" w:name="O_102637"/>
            <w:r w:rsidRPr="00151A7D">
              <w:rPr>
                <w:noProof/>
                <w:lang w:val="fr-FR"/>
              </w:rPr>
              <w:drawing>
                <wp:inline distT="0" distB="0" distL="0" distR="0" wp14:anchorId="03C25840" wp14:editId="51C0311E">
                  <wp:extent cx="1819275" cy="390525"/>
                  <wp:effectExtent l="0" t="0" r="0" b="0"/>
                  <wp:docPr id="357" name="Imag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8"/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8DC51EB" w14:textId="77777777" w:rsidR="003573D7" w:rsidRPr="00151A7D" w:rsidRDefault="002E7C80" w:rsidP="00EA75D0">
            <w:pPr>
              <w:pStyle w:val="Corpsdetexte"/>
              <w:rPr>
                <w:lang w:val="fr-FR"/>
              </w:rPr>
            </w:pPr>
            <w:r w:rsidRPr="00151A7D">
              <w:rPr>
                <w:lang w:val="fr-FR"/>
              </w:rPr>
              <w:t>Votre enfant est inscrit à cette activité sur la période concernée mais la réservation n'est pas effective.</w:t>
            </w:r>
          </w:p>
        </w:tc>
      </w:tr>
      <w:tr w:rsidR="003573D7" w:rsidRPr="00151A7D" w14:paraId="4A30A699" w14:textId="77777777" w:rsidTr="00EA75D0">
        <w:trPr>
          <w:cantSplit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4C0AA01" w14:textId="77777777" w:rsidR="003573D7" w:rsidRPr="00151A7D" w:rsidRDefault="00151A7D" w:rsidP="00EA75D0">
            <w:pPr>
              <w:pStyle w:val="TableBodyText"/>
              <w:rPr>
                <w:lang w:val="fr-FR"/>
              </w:rPr>
            </w:pPr>
            <w:bookmarkStart w:id="19" w:name="O_102638"/>
            <w:r w:rsidRPr="00151A7D">
              <w:rPr>
                <w:noProof/>
                <w:lang w:val="fr-FR"/>
              </w:rPr>
              <w:drawing>
                <wp:inline distT="0" distB="0" distL="0" distR="0" wp14:anchorId="552929A2" wp14:editId="272F0E9C">
                  <wp:extent cx="1809750" cy="409575"/>
                  <wp:effectExtent l="0" t="0" r="0" b="0"/>
                  <wp:docPr id="393" name="Imag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9"/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E46B8EA" w14:textId="77777777" w:rsidR="003573D7" w:rsidRPr="00151A7D" w:rsidRDefault="002E7C80" w:rsidP="00EA75D0">
            <w:pPr>
              <w:pStyle w:val="Corpsdetexte"/>
              <w:rPr>
                <w:lang w:val="fr-FR"/>
              </w:rPr>
            </w:pPr>
            <w:r w:rsidRPr="00151A7D">
              <w:rPr>
                <w:lang w:val="fr-FR"/>
              </w:rPr>
              <w:t>Vous avez réalisé une demande de réservation pour que votre enfant participe à cette activité.</w:t>
            </w:r>
          </w:p>
        </w:tc>
      </w:tr>
      <w:tr w:rsidR="003573D7" w:rsidRPr="00151A7D" w14:paraId="4AD37565" w14:textId="77777777" w:rsidTr="00EA75D0">
        <w:trPr>
          <w:cantSplit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7742142" w14:textId="77777777" w:rsidR="003573D7" w:rsidRPr="00151A7D" w:rsidRDefault="00151A7D" w:rsidP="00EA75D0">
            <w:pPr>
              <w:pStyle w:val="Corpsdetexte"/>
              <w:rPr>
                <w:lang w:val="fr-FR"/>
              </w:rPr>
            </w:pPr>
            <w:bookmarkStart w:id="20" w:name="O_102640"/>
            <w:r w:rsidRPr="00151A7D">
              <w:rPr>
                <w:noProof/>
                <w:lang w:val="fr-FR"/>
              </w:rPr>
              <w:drawing>
                <wp:inline distT="0" distB="0" distL="0" distR="0" wp14:anchorId="53503995" wp14:editId="47BDEAD6">
                  <wp:extent cx="1790700" cy="390525"/>
                  <wp:effectExtent l="0" t="0" r="0" b="0"/>
                  <wp:docPr id="432" name="Image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0"/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D2CCD79" w14:textId="77777777" w:rsidR="003573D7" w:rsidRPr="00151A7D" w:rsidRDefault="002E7C80" w:rsidP="00EA75D0">
            <w:pPr>
              <w:pStyle w:val="Corpsdetexte"/>
              <w:rPr>
                <w:lang w:val="fr-FR"/>
              </w:rPr>
            </w:pPr>
            <w:r w:rsidRPr="00151A7D">
              <w:rPr>
                <w:lang w:val="fr-FR"/>
              </w:rPr>
              <w:t>Vous avez réalisé une demande d'absence pour que votre enfant ne participe plus à cette activité.</w:t>
            </w:r>
          </w:p>
        </w:tc>
      </w:tr>
      <w:tr w:rsidR="003573D7" w:rsidRPr="00151A7D" w14:paraId="6E146534" w14:textId="77777777" w:rsidTr="00EA75D0">
        <w:trPr>
          <w:cantSplit/>
        </w:trPr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D4B86C0" w14:textId="77777777" w:rsidR="003573D7" w:rsidRPr="00151A7D" w:rsidRDefault="00151A7D" w:rsidP="00EA75D0">
            <w:pPr>
              <w:pStyle w:val="Corpsdetexte"/>
              <w:rPr>
                <w:lang w:val="fr-FR"/>
              </w:rPr>
            </w:pPr>
            <w:bookmarkStart w:id="21" w:name="O_102641"/>
            <w:r w:rsidRPr="00151A7D">
              <w:rPr>
                <w:noProof/>
                <w:lang w:val="fr-FR"/>
              </w:rPr>
              <w:drawing>
                <wp:inline distT="0" distB="0" distL="0" distR="0" wp14:anchorId="5BE6E82F" wp14:editId="4466481D">
                  <wp:extent cx="1790700" cy="342900"/>
                  <wp:effectExtent l="0" t="0" r="0" b="0"/>
                  <wp:docPr id="474" name="Image 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21"/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57D2C2C" w14:textId="77777777" w:rsidR="003573D7" w:rsidRPr="00151A7D" w:rsidRDefault="002E7C80" w:rsidP="00EA75D0">
            <w:pPr>
              <w:pStyle w:val="Corpsdetexte"/>
              <w:rPr>
                <w:lang w:val="fr-FR"/>
              </w:rPr>
            </w:pPr>
            <w:r w:rsidRPr="00151A7D">
              <w:rPr>
                <w:lang w:val="fr-FR"/>
              </w:rPr>
              <w:t>Votre enfant participe à l'activité et la collectivité a accepté votre demande.</w:t>
            </w:r>
          </w:p>
        </w:tc>
      </w:tr>
    </w:tbl>
    <w:p w14:paraId="1F7B7833" w14:textId="77777777" w:rsidR="003573D7" w:rsidRPr="00151A7D" w:rsidRDefault="002E7C80" w:rsidP="00EA75D0">
      <w:pPr>
        <w:pStyle w:val="Note"/>
        <w:rPr>
          <w:lang w:val="fr-FR"/>
        </w:rPr>
      </w:pPr>
      <w:r w:rsidRPr="00151A7D">
        <w:rPr>
          <w:lang w:val="fr-FR"/>
        </w:rPr>
        <w:t>Selon les cas et les contraintes fixées par la collectivité, plusieurs réponses sont possibles et seront précisées dans le planning.</w:t>
      </w:r>
      <w:r w:rsidRPr="00151A7D">
        <w:rPr>
          <w:lang w:val="fr-FR"/>
        </w:rPr>
        <w:br/>
        <w:t xml:space="preserve">Par exemple : </w:t>
      </w:r>
      <w:r w:rsidRPr="00151A7D">
        <w:rPr>
          <w:lang w:val="fr-FR"/>
        </w:rPr>
        <w:br/>
      </w:r>
      <w:r w:rsidRPr="00151A7D">
        <w:rPr>
          <w:rStyle w:val="Surlignage"/>
          <w:lang w:val="fr-FR"/>
        </w:rPr>
        <w:t xml:space="preserve"> </w:t>
      </w:r>
      <w:bookmarkStart w:id="22" w:name="O_102642"/>
      <w:r w:rsidR="00151A7D" w:rsidRPr="00151A7D">
        <w:rPr>
          <w:rStyle w:val="Surlignage"/>
          <w:noProof/>
          <w:lang w:val="fr-FR"/>
        </w:rPr>
        <w:drawing>
          <wp:inline distT="0" distB="0" distL="0" distR="0" wp14:anchorId="22E94FBD" wp14:editId="6BA4B8E9">
            <wp:extent cx="6229350" cy="1028700"/>
            <wp:effectExtent l="0" t="0" r="0" b="0"/>
            <wp:docPr id="519" name="Imag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2"/>
    </w:p>
    <w:p w14:paraId="5EBEFD30" w14:textId="77777777" w:rsidR="003573D7" w:rsidRPr="00151A7D" w:rsidRDefault="003573D7" w:rsidP="00EA75D0">
      <w:pPr>
        <w:pStyle w:val="Corpsdetexte"/>
        <w:rPr>
          <w:lang w:val="fr-FR"/>
        </w:rPr>
      </w:pPr>
    </w:p>
    <w:p w14:paraId="60041146" w14:textId="77777777" w:rsidR="003573D7" w:rsidRPr="00151A7D" w:rsidRDefault="003573D7" w:rsidP="00EA75D0">
      <w:pPr>
        <w:pStyle w:val="AllowPageBreak"/>
        <w:rPr>
          <w:lang w:val="fr-FR"/>
        </w:rPr>
      </w:pPr>
    </w:p>
    <w:p w14:paraId="1717876B" w14:textId="77777777" w:rsidR="003573D7" w:rsidRPr="00151A7D" w:rsidRDefault="002E7C80" w:rsidP="00EA75D0">
      <w:pPr>
        <w:pStyle w:val="Titre1"/>
        <w:rPr>
          <w:lang w:val="fr-FR"/>
        </w:rPr>
      </w:pPr>
      <w:bookmarkStart w:id="23" w:name="O_94169"/>
      <w:bookmarkStart w:id="24" w:name="_Toc21341895"/>
      <w:bookmarkEnd w:id="23"/>
      <w:r w:rsidRPr="00151A7D">
        <w:rPr>
          <w:lang w:val="fr-FR"/>
        </w:rPr>
        <w:t>Faire une demande de réservation ou d'absence</w:t>
      </w:r>
      <w:bookmarkEnd w:id="24"/>
    </w:p>
    <w:p w14:paraId="7CB2D74E" w14:textId="77777777" w:rsidR="003573D7" w:rsidRPr="00151A7D" w:rsidRDefault="002E7C80" w:rsidP="00EA75D0">
      <w:pPr>
        <w:pStyle w:val="Corpsdetexte"/>
        <w:rPr>
          <w:lang w:val="fr-FR"/>
        </w:rPr>
      </w:pPr>
      <w:r w:rsidRPr="00151A7D">
        <w:rPr>
          <w:lang w:val="fr-FR"/>
        </w:rPr>
        <w:t xml:space="preserve">Pour effectuer une demande de réservation ou d'absence vous avez deux possibilités : </w:t>
      </w:r>
    </w:p>
    <w:p w14:paraId="73FAB774" w14:textId="77777777" w:rsidR="003573D7" w:rsidRPr="00151A7D" w:rsidRDefault="002E7C80" w:rsidP="00EA75D0">
      <w:pPr>
        <w:pStyle w:val="Listepuces"/>
        <w:rPr>
          <w:lang w:val="fr-FR"/>
        </w:rPr>
      </w:pPr>
      <w:proofErr w:type="gramStart"/>
      <w:r w:rsidRPr="00151A7D">
        <w:rPr>
          <w:lang w:val="fr-FR"/>
        </w:rPr>
        <w:t>sur</w:t>
      </w:r>
      <w:proofErr w:type="gramEnd"/>
      <w:r w:rsidRPr="00151A7D">
        <w:rPr>
          <w:lang w:val="fr-FR"/>
        </w:rPr>
        <w:t xml:space="preserve"> le planning directement</w:t>
      </w:r>
    </w:p>
    <w:p w14:paraId="745CE189" w14:textId="77777777" w:rsidR="003573D7" w:rsidRPr="00151A7D" w:rsidRDefault="002E7C80" w:rsidP="00EA75D0">
      <w:pPr>
        <w:pStyle w:val="Listepuces"/>
        <w:rPr>
          <w:lang w:val="fr-FR"/>
        </w:rPr>
      </w:pPr>
      <w:proofErr w:type="gramStart"/>
      <w:r w:rsidRPr="00151A7D">
        <w:rPr>
          <w:lang w:val="fr-FR"/>
        </w:rPr>
        <w:t>via</w:t>
      </w:r>
      <w:proofErr w:type="gramEnd"/>
      <w:r w:rsidRPr="00151A7D">
        <w:rPr>
          <w:lang w:val="fr-FR"/>
        </w:rPr>
        <w:t xml:space="preserve"> le formulaire (demande sur une période)</w:t>
      </w:r>
    </w:p>
    <w:p w14:paraId="2A45437A" w14:textId="77777777" w:rsidR="003573D7" w:rsidRPr="00151A7D" w:rsidRDefault="002E7C80" w:rsidP="00EA75D0">
      <w:pPr>
        <w:pStyle w:val="SubHeading1"/>
        <w:rPr>
          <w:lang w:val="fr-FR"/>
        </w:rPr>
      </w:pPr>
      <w:r w:rsidRPr="00151A7D">
        <w:rPr>
          <w:lang w:val="fr-FR"/>
        </w:rPr>
        <w:t>Via le planning</w:t>
      </w:r>
    </w:p>
    <w:p w14:paraId="3E3A58CA" w14:textId="77777777" w:rsidR="003573D7" w:rsidRPr="00151A7D" w:rsidRDefault="002E7C80" w:rsidP="00EA75D0">
      <w:pPr>
        <w:pStyle w:val="Action"/>
        <w:rPr>
          <w:lang w:val="fr-FR"/>
        </w:rPr>
      </w:pPr>
      <w:r w:rsidRPr="00151A7D">
        <w:rPr>
          <w:lang w:val="fr-FR"/>
        </w:rPr>
        <w:t>Cliquez sur l'activité souhaitée et confirmez la demande.</w:t>
      </w:r>
    </w:p>
    <w:p w14:paraId="5F6D236F" w14:textId="77777777" w:rsidR="003573D7" w:rsidRPr="00151A7D" w:rsidRDefault="002E7C80" w:rsidP="00EA75D0">
      <w:pPr>
        <w:pStyle w:val="Listepuces2"/>
        <w:rPr>
          <w:lang w:val="fr-FR"/>
        </w:rPr>
      </w:pPr>
      <w:r w:rsidRPr="00151A7D">
        <w:rPr>
          <w:lang w:val="fr-FR"/>
        </w:rPr>
        <w:t>La demande de réservation ne peut s'effectuer que sur une journée où l'enfant est inscrit.</w:t>
      </w:r>
    </w:p>
    <w:p w14:paraId="78F5424C" w14:textId="77777777" w:rsidR="003573D7" w:rsidRPr="00151A7D" w:rsidRDefault="002E7C80" w:rsidP="00EA75D0">
      <w:pPr>
        <w:pStyle w:val="Listepuces2"/>
        <w:rPr>
          <w:lang w:val="fr-FR"/>
        </w:rPr>
      </w:pPr>
      <w:r w:rsidRPr="00151A7D">
        <w:rPr>
          <w:lang w:val="fr-FR"/>
        </w:rPr>
        <w:t>La déclaration d'absence ne peut s'effectuer que sur une journée où l'enfant a réservé.</w:t>
      </w:r>
    </w:p>
    <w:p w14:paraId="73FD49CE" w14:textId="77777777" w:rsidR="003573D7" w:rsidRPr="00151A7D" w:rsidRDefault="002E7C80" w:rsidP="00EA75D0">
      <w:pPr>
        <w:pStyle w:val="Note"/>
        <w:rPr>
          <w:lang w:val="fr-FR"/>
        </w:rPr>
      </w:pPr>
      <w:r w:rsidRPr="00151A7D">
        <w:rPr>
          <w:lang w:val="fr-FR"/>
        </w:rPr>
        <w:t>Ce mode de fonctionnement permet d'effectuer rapidement une demande de réservation ou d'absence pour un seul jour.</w:t>
      </w:r>
    </w:p>
    <w:p w14:paraId="570548C3" w14:textId="77777777" w:rsidR="003573D7" w:rsidRPr="00151A7D" w:rsidRDefault="002E7C80" w:rsidP="00EA75D0">
      <w:pPr>
        <w:pStyle w:val="SubHeading1"/>
        <w:rPr>
          <w:lang w:val="fr-FR"/>
        </w:rPr>
      </w:pPr>
      <w:r w:rsidRPr="00151A7D">
        <w:rPr>
          <w:lang w:val="fr-FR"/>
        </w:rPr>
        <w:t>Via le formulaire (conseillé pour les réservations sur une période)</w:t>
      </w:r>
    </w:p>
    <w:p w14:paraId="00C55475" w14:textId="77777777" w:rsidR="003573D7" w:rsidRPr="00151A7D" w:rsidRDefault="002E7C80" w:rsidP="00EA75D0">
      <w:pPr>
        <w:pStyle w:val="Corpsdetexte"/>
        <w:rPr>
          <w:lang w:val="fr-FR"/>
        </w:rPr>
      </w:pPr>
      <w:r w:rsidRPr="00151A7D">
        <w:rPr>
          <w:lang w:val="fr-FR"/>
        </w:rPr>
        <w:t xml:space="preserve">La demande de réservation s'effectue via le bouton </w:t>
      </w:r>
      <w:r w:rsidRPr="00151A7D">
        <w:rPr>
          <w:rStyle w:val="Buttons"/>
          <w:lang w:val="fr-FR"/>
        </w:rPr>
        <w:t xml:space="preserve">Réservations </w:t>
      </w:r>
      <w:r w:rsidRPr="00151A7D">
        <w:rPr>
          <w:lang w:val="fr-FR"/>
        </w:rPr>
        <w:t>à droite du planning.</w:t>
      </w:r>
    </w:p>
    <w:p w14:paraId="2D45CA65" w14:textId="77777777" w:rsidR="003573D7" w:rsidRPr="00151A7D" w:rsidRDefault="002E7C80" w:rsidP="00EA75D0">
      <w:pPr>
        <w:pStyle w:val="Action"/>
        <w:rPr>
          <w:lang w:val="fr-FR"/>
        </w:rPr>
      </w:pPr>
      <w:r w:rsidRPr="00151A7D">
        <w:rPr>
          <w:lang w:val="fr-FR"/>
        </w:rPr>
        <w:t>Remplissez le formulaire.</w:t>
      </w:r>
    </w:p>
    <w:p w14:paraId="69725FE1" w14:textId="77777777" w:rsidR="003573D7" w:rsidRPr="00151A7D" w:rsidRDefault="002E7C80" w:rsidP="00EA75D0">
      <w:pPr>
        <w:pStyle w:val="Note"/>
        <w:keepNext/>
        <w:rPr>
          <w:lang w:val="fr-FR"/>
        </w:rPr>
      </w:pPr>
      <w:r w:rsidRPr="00151A7D">
        <w:rPr>
          <w:lang w:val="fr-FR"/>
        </w:rPr>
        <w:lastRenderedPageBreak/>
        <w:t>Ce mode de fonctionnement permet d'effectuer une réservation ou demande d'absence sur une longue période en précisant les journées concernées.</w:t>
      </w:r>
    </w:p>
    <w:p w14:paraId="63D52240" w14:textId="77777777" w:rsidR="003573D7" w:rsidRPr="00151A7D" w:rsidRDefault="00151A7D" w:rsidP="00EA75D0">
      <w:pPr>
        <w:pStyle w:val="ImageCentre"/>
      </w:pPr>
      <w:bookmarkStart w:id="25" w:name="O_94170"/>
      <w:r w:rsidRPr="00151A7D">
        <w:rPr>
          <w:noProof/>
        </w:rPr>
        <w:drawing>
          <wp:inline distT="0" distB="0" distL="0" distR="0" wp14:anchorId="2956A5C7" wp14:editId="7C2282C1">
            <wp:extent cx="6362700" cy="2466975"/>
            <wp:effectExtent l="0" t="0" r="0" b="0"/>
            <wp:docPr id="567" name="Imag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5"/>
    </w:p>
    <w:p w14:paraId="028FDBCD" w14:textId="77777777" w:rsidR="003573D7" w:rsidRPr="00151A7D" w:rsidRDefault="003573D7" w:rsidP="00EA75D0">
      <w:pPr>
        <w:pStyle w:val="AllowPageBreak"/>
        <w:rPr>
          <w:lang w:val="fr-FR"/>
        </w:rPr>
      </w:pPr>
    </w:p>
    <w:p w14:paraId="63F00630" w14:textId="77777777" w:rsidR="003573D7" w:rsidRPr="00151A7D" w:rsidRDefault="002E7C80" w:rsidP="00EA75D0">
      <w:pPr>
        <w:pStyle w:val="Titre1"/>
        <w:rPr>
          <w:lang w:val="fr-FR"/>
        </w:rPr>
      </w:pPr>
      <w:bookmarkStart w:id="26" w:name="O_94171"/>
      <w:bookmarkStart w:id="27" w:name="_Toc21341896"/>
      <w:bookmarkEnd w:id="26"/>
      <w:r w:rsidRPr="00151A7D">
        <w:rPr>
          <w:lang w:val="fr-FR"/>
        </w:rPr>
        <w:t>Visualisation de vos demandes</w:t>
      </w:r>
      <w:bookmarkEnd w:id="27"/>
    </w:p>
    <w:p w14:paraId="0A2A3A8E" w14:textId="77777777" w:rsidR="003573D7" w:rsidRPr="00151A7D" w:rsidRDefault="002E7C80" w:rsidP="00EA75D0">
      <w:pPr>
        <w:pStyle w:val="Corpsdetexte"/>
        <w:rPr>
          <w:lang w:val="fr-FR"/>
        </w:rPr>
      </w:pPr>
      <w:r w:rsidRPr="00151A7D">
        <w:rPr>
          <w:lang w:val="fr-FR"/>
        </w:rPr>
        <w:t xml:space="preserve">Les activités sont visibles également en mode liste. Vous pouvez choisir d'afficher l'un ou l'autre mode grâce au lien </w:t>
      </w:r>
      <w:r w:rsidRPr="00151A7D">
        <w:rPr>
          <w:rStyle w:val="Buttons"/>
          <w:lang w:val="fr-FR"/>
        </w:rPr>
        <w:t xml:space="preserve">Planning/Liste </w:t>
      </w:r>
      <w:r w:rsidRPr="00151A7D">
        <w:rPr>
          <w:lang w:val="fr-FR"/>
        </w:rPr>
        <w:t>situé au-dessus du planning.</w:t>
      </w:r>
    </w:p>
    <w:p w14:paraId="11151F46" w14:textId="77777777" w:rsidR="003573D7" w:rsidRPr="00151A7D" w:rsidRDefault="002E7C80" w:rsidP="00EA75D0">
      <w:pPr>
        <w:pStyle w:val="Corpsdetexte"/>
        <w:keepNext/>
        <w:rPr>
          <w:lang w:val="fr-FR"/>
        </w:rPr>
      </w:pPr>
      <w:r w:rsidRPr="00151A7D">
        <w:rPr>
          <w:lang w:val="fr-FR"/>
        </w:rPr>
        <w:t>L'affichage sous forme de liste permet de visualiser l'ensemble de vos demandes dans un tableau. Vous pouvez filtrer les demandes par enfant.</w:t>
      </w:r>
    </w:p>
    <w:p w14:paraId="725D710E" w14:textId="77777777" w:rsidR="003573D7" w:rsidRPr="00151A7D" w:rsidRDefault="00151A7D" w:rsidP="00EA75D0">
      <w:pPr>
        <w:pStyle w:val="ImageCentre"/>
      </w:pPr>
      <w:bookmarkStart w:id="28" w:name="O_94173"/>
      <w:r w:rsidRPr="00151A7D">
        <w:rPr>
          <w:noProof/>
        </w:rPr>
        <w:drawing>
          <wp:inline distT="0" distB="0" distL="0" distR="0" wp14:anchorId="52FF208C" wp14:editId="20906D35">
            <wp:extent cx="6256800" cy="1569600"/>
            <wp:effectExtent l="0" t="0" r="0" b="0"/>
            <wp:docPr id="618" name="Image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800" cy="156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8"/>
    </w:p>
    <w:p w14:paraId="05C721DF" w14:textId="77777777" w:rsidR="003573D7" w:rsidRPr="00151A7D" w:rsidRDefault="003573D7" w:rsidP="00EA75D0">
      <w:pPr>
        <w:pStyle w:val="Corpsdetexte"/>
        <w:rPr>
          <w:lang w:val="fr-FR"/>
        </w:rPr>
      </w:pPr>
    </w:p>
    <w:p w14:paraId="436B1E2F" w14:textId="77777777" w:rsidR="003573D7" w:rsidRPr="00151A7D" w:rsidRDefault="003573D7" w:rsidP="00EA75D0">
      <w:pPr>
        <w:pStyle w:val="AllowPageBreak"/>
        <w:rPr>
          <w:lang w:val="fr-FR"/>
        </w:rPr>
      </w:pPr>
    </w:p>
    <w:p w14:paraId="7F71D76C" w14:textId="77777777" w:rsidR="003573D7" w:rsidRPr="00151A7D" w:rsidRDefault="002E7C80" w:rsidP="00EA75D0">
      <w:pPr>
        <w:pStyle w:val="Titre1"/>
        <w:rPr>
          <w:lang w:val="fr-FR"/>
        </w:rPr>
      </w:pPr>
      <w:bookmarkStart w:id="29" w:name="O_102643"/>
      <w:bookmarkStart w:id="30" w:name="_Toc21341897"/>
      <w:bookmarkEnd w:id="29"/>
      <w:r w:rsidRPr="00151A7D">
        <w:rPr>
          <w:lang w:val="fr-FR"/>
        </w:rPr>
        <w:lastRenderedPageBreak/>
        <w:t>Notifications de vos demandes de réservation et d'absence des activités de vos enfants</w:t>
      </w:r>
      <w:bookmarkEnd w:id="30"/>
    </w:p>
    <w:p w14:paraId="4D624F15" w14:textId="77777777" w:rsidR="003573D7" w:rsidRDefault="002E7C80" w:rsidP="00EA75D0">
      <w:pPr>
        <w:pStyle w:val="Corpsdetexte"/>
        <w:keepNext/>
        <w:rPr>
          <w:lang w:val="fr-FR"/>
        </w:rPr>
      </w:pPr>
      <w:r w:rsidRPr="00151A7D">
        <w:rPr>
          <w:lang w:val="fr-FR"/>
        </w:rPr>
        <w:t>Lors de la demande de réservation ou d’absence d’une activité, vous recevez un e-mail de confirmation de réception de votre demande. Il se présente de la façon suivante :</w:t>
      </w:r>
    </w:p>
    <w:p w14:paraId="4F80B46A" w14:textId="77777777" w:rsidR="001753DB" w:rsidRPr="00151A7D" w:rsidRDefault="001753DB" w:rsidP="00EA75D0">
      <w:pPr>
        <w:pStyle w:val="Corpsdetexte"/>
        <w:keepNext/>
        <w:rPr>
          <w:lang w:val="fr-FR"/>
        </w:rPr>
      </w:pPr>
    </w:p>
    <w:p w14:paraId="179633E8" w14:textId="77777777" w:rsidR="003573D7" w:rsidRPr="00151A7D" w:rsidRDefault="001753DB" w:rsidP="00EA75D0">
      <w:pPr>
        <w:pStyle w:val="ImageCentre"/>
      </w:pPr>
      <w:r>
        <w:rPr>
          <w:noProof/>
        </w:rPr>
        <w:drawing>
          <wp:inline distT="0" distB="0" distL="0" distR="0" wp14:anchorId="5FBA55A1" wp14:editId="0A73F75B">
            <wp:extent cx="4948697" cy="3376305"/>
            <wp:effectExtent l="0" t="0" r="444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69441" cy="3390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2063F" w14:textId="77777777" w:rsidR="003573D7" w:rsidRDefault="002E7C80" w:rsidP="00EA75D0">
      <w:pPr>
        <w:pStyle w:val="Corpsdetexte"/>
        <w:keepNext/>
        <w:rPr>
          <w:rStyle w:val="SpecialBold"/>
          <w:lang w:val="fr-FR"/>
        </w:rPr>
      </w:pPr>
      <w:r w:rsidRPr="00151A7D">
        <w:rPr>
          <w:rStyle w:val="SpecialBold"/>
          <w:lang w:val="fr-FR"/>
        </w:rPr>
        <w:t>Pour les réservations sur une longue période</w:t>
      </w:r>
    </w:p>
    <w:p w14:paraId="7DC69D36" w14:textId="77777777" w:rsidR="001753DB" w:rsidRDefault="001753DB" w:rsidP="00EA75D0">
      <w:pPr>
        <w:pStyle w:val="Corpsdetexte"/>
        <w:keepNext/>
        <w:rPr>
          <w:rStyle w:val="SpecialBold"/>
          <w:lang w:val="fr-FR"/>
        </w:rPr>
      </w:pPr>
    </w:p>
    <w:p w14:paraId="478A2A69" w14:textId="77777777" w:rsidR="001753DB" w:rsidRPr="00151A7D" w:rsidRDefault="001753DB" w:rsidP="00EA75D0">
      <w:pPr>
        <w:pStyle w:val="Corpsdetexte"/>
        <w:keepNext/>
        <w:rPr>
          <w:lang w:val="fr-FR"/>
        </w:rPr>
      </w:pPr>
    </w:p>
    <w:p w14:paraId="1A89D97C" w14:textId="77777777" w:rsidR="003573D7" w:rsidRPr="00151A7D" w:rsidRDefault="001753DB" w:rsidP="00EA75D0">
      <w:pPr>
        <w:pStyle w:val="ImageCentre"/>
      </w:pPr>
      <w:r>
        <w:rPr>
          <w:noProof/>
        </w:rPr>
        <w:drawing>
          <wp:inline distT="0" distB="0" distL="0" distR="0" wp14:anchorId="1DE506D2" wp14:editId="764378EF">
            <wp:extent cx="4699988" cy="2806341"/>
            <wp:effectExtent l="0" t="0" r="571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14887" cy="281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92DA2" w14:textId="77777777" w:rsidR="003573D7" w:rsidRDefault="002E7C80" w:rsidP="00EA75D0">
      <w:pPr>
        <w:pStyle w:val="Corpsdetexte"/>
        <w:rPr>
          <w:rStyle w:val="SpecialBold"/>
          <w:lang w:val="fr-FR"/>
        </w:rPr>
      </w:pPr>
      <w:r w:rsidRPr="00151A7D">
        <w:rPr>
          <w:rStyle w:val="SpecialBold"/>
          <w:lang w:val="fr-FR"/>
        </w:rPr>
        <w:t>Pour les réservations sur un créneau donné</w:t>
      </w:r>
    </w:p>
    <w:p w14:paraId="1F08738C" w14:textId="77777777" w:rsidR="001753DB" w:rsidRDefault="001753DB" w:rsidP="00EA75D0">
      <w:pPr>
        <w:pStyle w:val="Corpsdetexte"/>
        <w:rPr>
          <w:rStyle w:val="SpecialBold"/>
          <w:lang w:val="fr-FR"/>
        </w:rPr>
      </w:pPr>
    </w:p>
    <w:p w14:paraId="22459794" w14:textId="77777777" w:rsidR="001753DB" w:rsidRDefault="001753DB" w:rsidP="00EA75D0">
      <w:pPr>
        <w:pStyle w:val="Corpsdetexte"/>
        <w:rPr>
          <w:rStyle w:val="SpecialBold"/>
          <w:lang w:val="fr-FR"/>
        </w:rPr>
      </w:pPr>
    </w:p>
    <w:p w14:paraId="62D4DACF" w14:textId="77777777" w:rsidR="001753DB" w:rsidRPr="00151A7D" w:rsidRDefault="001753DB" w:rsidP="00EA75D0">
      <w:pPr>
        <w:pStyle w:val="Corpsdetexte"/>
        <w:rPr>
          <w:lang w:val="fr-FR"/>
        </w:rPr>
      </w:pPr>
    </w:p>
    <w:p w14:paraId="1ADB336F" w14:textId="77777777" w:rsidR="003573D7" w:rsidRDefault="002E7C80" w:rsidP="00EA75D0">
      <w:pPr>
        <w:pStyle w:val="Corpsdetexte"/>
        <w:keepNext/>
        <w:rPr>
          <w:lang w:val="fr-FR"/>
        </w:rPr>
      </w:pPr>
      <w:r w:rsidRPr="00151A7D">
        <w:rPr>
          <w:lang w:val="fr-FR"/>
        </w:rPr>
        <w:lastRenderedPageBreak/>
        <w:t>Lorsque votre demande a été acceptée ou refusée, vous recevez un e-mail d’accusé de traitement. Celui-ci est envoyé deux fois dans la journée, à 13h et à 18h. Celui de 13h rassemble toutes les réservations acceptées ou refusées entre 18h01 du jour n-1 et 13h du jour n. Quant au mail de 18h, il rassemble toutes les réservations acceptées ou refusées entre 13h01 et 18h du jour donné. Ces e-mails se présentent de la façon suivante :</w:t>
      </w:r>
    </w:p>
    <w:p w14:paraId="6650E2F1" w14:textId="77777777" w:rsidR="00176B21" w:rsidRPr="00151A7D" w:rsidRDefault="00176B21" w:rsidP="00EA75D0">
      <w:pPr>
        <w:pStyle w:val="Corpsdetexte"/>
        <w:keepNext/>
        <w:rPr>
          <w:lang w:val="fr-FR"/>
        </w:rPr>
      </w:pPr>
    </w:p>
    <w:p w14:paraId="481F2B8A" w14:textId="77777777" w:rsidR="003573D7" w:rsidRPr="00151A7D" w:rsidRDefault="001753DB" w:rsidP="00EA75D0">
      <w:pPr>
        <w:pStyle w:val="ImageCentre"/>
      </w:pPr>
      <w:r>
        <w:rPr>
          <w:noProof/>
        </w:rPr>
        <w:drawing>
          <wp:inline distT="0" distB="0" distL="0" distR="0" wp14:anchorId="15835014" wp14:editId="69A3CE6E">
            <wp:extent cx="3786709" cy="2998335"/>
            <wp:effectExtent l="0" t="0" r="444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18089" cy="302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62DDD" w14:textId="77777777" w:rsidR="00176B21" w:rsidRDefault="00176B21" w:rsidP="00EA75D0">
      <w:pPr>
        <w:pStyle w:val="Corpsdetexte"/>
        <w:keepNext/>
        <w:rPr>
          <w:lang w:val="fr-FR"/>
        </w:rPr>
      </w:pPr>
    </w:p>
    <w:p w14:paraId="29AA643C" w14:textId="77777777" w:rsidR="003573D7" w:rsidRDefault="002E7C80" w:rsidP="00EA75D0">
      <w:pPr>
        <w:pStyle w:val="Corpsdetexte"/>
        <w:keepNext/>
        <w:rPr>
          <w:lang w:val="fr-FR"/>
        </w:rPr>
      </w:pPr>
      <w:r w:rsidRPr="00151A7D">
        <w:rPr>
          <w:lang w:val="fr-FR"/>
        </w:rPr>
        <w:t xml:space="preserve">À chaque évolution de votre demande, vous pouvez retrouver les informations apportées par votre collectivité au niveau du menu </w:t>
      </w:r>
      <w:r w:rsidRPr="00151A7D">
        <w:rPr>
          <w:rStyle w:val="SpecialBold"/>
          <w:lang w:val="fr-FR"/>
        </w:rPr>
        <w:t>Mon espace citoyen/Mes demandes</w:t>
      </w:r>
      <w:r w:rsidRPr="00151A7D">
        <w:rPr>
          <w:lang w:val="fr-FR"/>
        </w:rPr>
        <w:t>. Si une de vos demandes a été modifiée, vous en êtes informé grâce au message « 1 nouveau(x) message(s) » qui s’affiche sur la ligne de la demande concernée :</w:t>
      </w:r>
    </w:p>
    <w:p w14:paraId="08D40979" w14:textId="77777777" w:rsidR="00176B21" w:rsidRPr="00151A7D" w:rsidRDefault="00176B21" w:rsidP="00EA75D0">
      <w:pPr>
        <w:pStyle w:val="Corpsdetexte"/>
        <w:keepNext/>
        <w:rPr>
          <w:lang w:val="fr-FR"/>
        </w:rPr>
      </w:pPr>
    </w:p>
    <w:p w14:paraId="497C18DC" w14:textId="77777777" w:rsidR="003573D7" w:rsidRPr="00151A7D" w:rsidRDefault="00151A7D" w:rsidP="00EA75D0">
      <w:pPr>
        <w:pStyle w:val="ImageCentre"/>
      </w:pPr>
      <w:bookmarkStart w:id="31" w:name="O_102647"/>
      <w:r w:rsidRPr="00151A7D">
        <w:rPr>
          <w:noProof/>
        </w:rPr>
        <w:drawing>
          <wp:inline distT="0" distB="0" distL="0" distR="0" wp14:anchorId="4C333085" wp14:editId="62D940FF">
            <wp:extent cx="6581775" cy="2172547"/>
            <wp:effectExtent l="0" t="0" r="0" b="0"/>
            <wp:docPr id="852" name="Imag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79" cy="218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1"/>
    </w:p>
    <w:p w14:paraId="38D288B6" w14:textId="77777777" w:rsidR="003573D7" w:rsidRPr="00151A7D" w:rsidRDefault="002E7C80" w:rsidP="00EA75D0">
      <w:pPr>
        <w:pStyle w:val="Corpsdetexte"/>
        <w:keepNext/>
        <w:rPr>
          <w:lang w:val="fr-FR"/>
        </w:rPr>
      </w:pPr>
      <w:r w:rsidRPr="00151A7D">
        <w:rPr>
          <w:lang w:val="fr-FR"/>
        </w:rPr>
        <w:lastRenderedPageBreak/>
        <w:t xml:space="preserve">Le bouton </w:t>
      </w:r>
      <w:r w:rsidR="00151A7D" w:rsidRPr="00151A7D">
        <w:rPr>
          <w:noProof/>
          <w:lang w:val="fr-FR"/>
        </w:rPr>
        <w:drawing>
          <wp:inline distT="0" distB="0" distL="0" distR="0" wp14:anchorId="439F58F1" wp14:editId="5323FB61">
            <wp:extent cx="323850" cy="190500"/>
            <wp:effectExtent l="0" t="0" r="0" b="0"/>
            <wp:docPr id="918" name="Image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1A7D">
        <w:rPr>
          <w:lang w:val="fr-FR"/>
        </w:rPr>
        <w:t xml:space="preserve"> vous permet d'accéder à l'historique de la demande.</w:t>
      </w:r>
    </w:p>
    <w:p w14:paraId="7FD39152" w14:textId="77777777" w:rsidR="003573D7" w:rsidRPr="00151A7D" w:rsidRDefault="00151A7D" w:rsidP="00EA75D0">
      <w:pPr>
        <w:pStyle w:val="ImageCentre"/>
      </w:pPr>
      <w:bookmarkStart w:id="32" w:name="O_102648"/>
      <w:r w:rsidRPr="00151A7D">
        <w:rPr>
          <w:noProof/>
        </w:rPr>
        <w:drawing>
          <wp:inline distT="0" distB="0" distL="0" distR="0" wp14:anchorId="266F8C4F" wp14:editId="206684E6">
            <wp:extent cx="6343650" cy="3581400"/>
            <wp:effectExtent l="0" t="0" r="0" b="0"/>
            <wp:docPr id="920" name="Image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2"/>
    </w:p>
    <w:p w14:paraId="727AE382" w14:textId="77777777" w:rsidR="003573D7" w:rsidRPr="00151A7D" w:rsidRDefault="003573D7" w:rsidP="00EA75D0">
      <w:pPr>
        <w:pStyle w:val="AllowPageBreak"/>
        <w:rPr>
          <w:lang w:val="fr-FR"/>
        </w:rPr>
      </w:pPr>
    </w:p>
    <w:p w14:paraId="6F76E1A4" w14:textId="77777777" w:rsidR="00385E1A" w:rsidRPr="00151A7D" w:rsidRDefault="00385E1A" w:rsidP="00385E1A">
      <w:pPr>
        <w:pStyle w:val="Titre1"/>
        <w:rPr>
          <w:lang w:val="fr-FR"/>
        </w:rPr>
      </w:pPr>
      <w:bookmarkStart w:id="33" w:name="O_102649"/>
      <w:bookmarkStart w:id="34" w:name="_Toc21341898"/>
      <w:bookmarkEnd w:id="33"/>
      <w:r w:rsidRPr="00151A7D">
        <w:rPr>
          <w:lang w:val="fr-FR"/>
        </w:rPr>
        <w:t>Votre espace de facturation</w:t>
      </w:r>
      <w:bookmarkEnd w:id="34"/>
    </w:p>
    <w:p w14:paraId="3EBB54AD" w14:textId="77777777" w:rsidR="00385E1A" w:rsidRPr="00151A7D" w:rsidRDefault="00385E1A" w:rsidP="00385E1A">
      <w:pPr>
        <w:pStyle w:val="Corpsdetexte"/>
        <w:rPr>
          <w:lang w:val="fr-FR"/>
        </w:rPr>
      </w:pPr>
      <w:r w:rsidRPr="00151A7D">
        <w:rPr>
          <w:lang w:val="fr-FR"/>
        </w:rPr>
        <w:t xml:space="preserve">Au niveau du menu </w:t>
      </w:r>
      <w:r w:rsidRPr="00151A7D">
        <w:rPr>
          <w:rStyle w:val="SpecialBold"/>
          <w:lang w:val="fr-FR"/>
        </w:rPr>
        <w:t>Espace Facturatio</w:t>
      </w:r>
      <w:r w:rsidRPr="00817931">
        <w:rPr>
          <w:b/>
          <w:lang w:val="fr-FR"/>
        </w:rPr>
        <w:t>n</w:t>
      </w:r>
      <w:r w:rsidRPr="00151A7D">
        <w:rPr>
          <w:lang w:val="fr-FR"/>
        </w:rPr>
        <w:t xml:space="preserve">, vous retrouvez les factures émises par votre collectivité pour le paiement des activités de vos enfants, </w:t>
      </w:r>
      <w:r>
        <w:rPr>
          <w:lang w:val="fr-FR"/>
        </w:rPr>
        <w:t>auxquelles sont associé les règlements.</w:t>
      </w:r>
    </w:p>
    <w:p w14:paraId="33AC53AE" w14:textId="77777777" w:rsidR="00385E1A" w:rsidRPr="00151A7D" w:rsidRDefault="00385E1A" w:rsidP="00385E1A">
      <w:pPr>
        <w:pStyle w:val="Corpsdetexte"/>
        <w:rPr>
          <w:lang w:val="fr-FR"/>
        </w:rPr>
      </w:pPr>
      <w:r w:rsidRPr="00151A7D">
        <w:rPr>
          <w:lang w:val="fr-FR"/>
        </w:rPr>
        <w:t xml:space="preserve">La liste des factures vous permet de visualiser si vous avez des factures à payer grâce au bouton </w:t>
      </w:r>
      <w:r>
        <w:rPr>
          <w:noProof/>
        </w:rPr>
        <w:drawing>
          <wp:inline distT="0" distB="0" distL="0" distR="0" wp14:anchorId="18052900" wp14:editId="19029661">
            <wp:extent cx="897225" cy="219601"/>
            <wp:effectExtent l="0" t="0" r="0" b="952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23793" cy="25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A7D">
        <w:rPr>
          <w:lang w:val="fr-FR"/>
        </w:rPr>
        <w:t>.</w:t>
      </w:r>
    </w:p>
    <w:p w14:paraId="75130416" w14:textId="77777777" w:rsidR="00385E1A" w:rsidRDefault="00385E1A" w:rsidP="00385E1A">
      <w:pPr>
        <w:pStyle w:val="Corpsdetexte"/>
        <w:keepNext/>
        <w:rPr>
          <w:lang w:val="fr-FR"/>
        </w:rPr>
      </w:pPr>
      <w:r w:rsidRPr="00151A7D">
        <w:rPr>
          <w:lang w:val="fr-FR"/>
        </w:rPr>
        <w:t>Pour chacune des factures, la date d’échéance de règlement, le montant de la facture</w:t>
      </w:r>
      <w:r>
        <w:rPr>
          <w:lang w:val="fr-FR"/>
        </w:rPr>
        <w:t>, l’émetteur</w:t>
      </w:r>
      <w:r w:rsidRPr="00151A7D">
        <w:rPr>
          <w:lang w:val="fr-FR"/>
        </w:rPr>
        <w:t xml:space="preserve"> </w:t>
      </w:r>
      <w:r>
        <w:rPr>
          <w:lang w:val="fr-FR"/>
        </w:rPr>
        <w:t xml:space="preserve">ainsi que les règlements associés à la facture (numéro du règlement, type de règlement, date d’émission du règlement et montant du règlement) </w:t>
      </w:r>
      <w:r w:rsidRPr="00151A7D">
        <w:rPr>
          <w:lang w:val="fr-FR"/>
        </w:rPr>
        <w:t xml:space="preserve">sont affichés. Le bouton </w:t>
      </w:r>
      <w:r>
        <w:rPr>
          <w:noProof/>
        </w:rPr>
        <w:drawing>
          <wp:inline distT="0" distB="0" distL="0" distR="0" wp14:anchorId="134FD59E" wp14:editId="78C2C1B9">
            <wp:extent cx="250474" cy="178222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8247" cy="19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51A7D">
        <w:rPr>
          <w:lang w:val="fr-FR"/>
        </w:rPr>
        <w:t xml:space="preserve"> vous permet de visualiser le détail de la facture. </w:t>
      </w:r>
    </w:p>
    <w:p w14:paraId="7590C3F0" w14:textId="755DA3F1" w:rsidR="00385E1A" w:rsidRPr="00151A7D" w:rsidRDefault="00413F57" w:rsidP="00385E1A">
      <w:pPr>
        <w:pStyle w:val="Corpsdetexte"/>
        <w:keepNext/>
        <w:rPr>
          <w:lang w:val="fr-FR"/>
        </w:rPr>
      </w:pPr>
      <w:r>
        <w:rPr>
          <w:noProof/>
        </w:rPr>
        <w:drawing>
          <wp:inline distT="0" distB="0" distL="0" distR="0" wp14:anchorId="246758F3" wp14:editId="4DC09176">
            <wp:extent cx="6153150" cy="2037485"/>
            <wp:effectExtent l="0" t="0" r="0" b="1270"/>
            <wp:docPr id="289" name="Imag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71384" cy="2043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9C972" w14:textId="77777777" w:rsidR="00385E1A" w:rsidRPr="00151A7D" w:rsidRDefault="00385E1A" w:rsidP="00385E1A">
      <w:pPr>
        <w:pStyle w:val="ImageCentre"/>
      </w:pPr>
    </w:p>
    <w:p w14:paraId="6B71EC9C" w14:textId="77777777" w:rsidR="00176B21" w:rsidRDefault="00176B21" w:rsidP="00176B21">
      <w:pPr>
        <w:pStyle w:val="Titre1"/>
      </w:pPr>
      <w:bookmarkStart w:id="35" w:name="_Toc21341899"/>
      <w:r w:rsidRPr="00176B21">
        <w:t>Les modules complémentaires</w:t>
      </w:r>
      <w:bookmarkEnd w:id="35"/>
    </w:p>
    <w:p w14:paraId="0C8F007B" w14:textId="77777777" w:rsidR="00176B21" w:rsidRDefault="00176B21" w:rsidP="00176B21">
      <w:pPr>
        <w:pStyle w:val="Corpsdetexte"/>
        <w:rPr>
          <w:lang w:val="fr-FR"/>
        </w:rPr>
      </w:pPr>
      <w:r>
        <w:rPr>
          <w:lang w:val="fr-FR"/>
        </w:rPr>
        <w:t>Les modules complémentaires ne sont pas fournis par défaut lors de la souscription d’un portail famille.</w:t>
      </w:r>
    </w:p>
    <w:p w14:paraId="6512200F" w14:textId="77777777" w:rsidR="00176B21" w:rsidRDefault="00176B21" w:rsidP="00176B21">
      <w:pPr>
        <w:pStyle w:val="Corpsdetexte"/>
        <w:rPr>
          <w:lang w:val="fr-FR"/>
        </w:rPr>
      </w:pPr>
      <w:r>
        <w:rPr>
          <w:lang w:val="fr-FR"/>
        </w:rPr>
        <w:lastRenderedPageBreak/>
        <w:t xml:space="preserve">Ces modules sont donc disponibles uniquement pour les collectivités ayant souscrit à ces modules.  </w:t>
      </w:r>
    </w:p>
    <w:p w14:paraId="0364D431" w14:textId="77777777" w:rsidR="00176B21" w:rsidRPr="00176B21" w:rsidRDefault="00176B21" w:rsidP="00176B21">
      <w:pPr>
        <w:pStyle w:val="Corpsdetexte"/>
        <w:rPr>
          <w:lang w:val="fr-FR"/>
        </w:rPr>
      </w:pPr>
    </w:p>
    <w:p w14:paraId="4E2D0F20" w14:textId="77777777" w:rsidR="003573D7" w:rsidRPr="00151A7D" w:rsidRDefault="002E7C80" w:rsidP="00176B21">
      <w:pPr>
        <w:pStyle w:val="Titre2"/>
      </w:pPr>
      <w:bookmarkStart w:id="36" w:name="_Toc21341900"/>
      <w:r w:rsidRPr="00151A7D">
        <w:t>Gérer vos pièces justificatives</w:t>
      </w:r>
      <w:bookmarkEnd w:id="36"/>
    </w:p>
    <w:p w14:paraId="31AA28BA" w14:textId="77777777" w:rsidR="003573D7" w:rsidRPr="00151A7D" w:rsidRDefault="002E7C80" w:rsidP="00EA75D0">
      <w:pPr>
        <w:pStyle w:val="Corpsdetexte"/>
        <w:keepNext/>
        <w:rPr>
          <w:lang w:val="fr-FR"/>
        </w:rPr>
      </w:pPr>
      <w:r w:rsidRPr="00151A7D">
        <w:rPr>
          <w:lang w:val="fr-FR"/>
        </w:rPr>
        <w:t xml:space="preserve">Au niveau du menu </w:t>
      </w:r>
      <w:r w:rsidRPr="00151A7D">
        <w:rPr>
          <w:rStyle w:val="SpecialBold"/>
          <w:lang w:val="fr-FR"/>
        </w:rPr>
        <w:t>Espace famille / Pièces justificatives</w:t>
      </w:r>
      <w:r w:rsidRPr="00151A7D">
        <w:rPr>
          <w:lang w:val="fr-FR"/>
        </w:rPr>
        <w:t xml:space="preserve"> vous pouvez ajouter, modifier ou visualiser les documents nécessaires et demandés par le service enfance.</w:t>
      </w:r>
    </w:p>
    <w:p w14:paraId="67E922D6" w14:textId="6A0663C5" w:rsidR="003573D7" w:rsidRPr="00151A7D" w:rsidRDefault="00252187" w:rsidP="00EA75D0">
      <w:pPr>
        <w:pStyle w:val="ImageCentre"/>
      </w:pPr>
      <w:r>
        <w:rPr>
          <w:noProof/>
        </w:rPr>
        <w:drawing>
          <wp:inline distT="0" distB="0" distL="0" distR="0" wp14:anchorId="122E7A60" wp14:editId="06192A3D">
            <wp:extent cx="6198294" cy="2029651"/>
            <wp:effectExtent l="0" t="0" r="0" b="8890"/>
            <wp:docPr id="299" name="Imag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134" cy="203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A5F94" w14:textId="77777777" w:rsidR="003573D7" w:rsidRPr="00151A7D" w:rsidRDefault="003573D7" w:rsidP="00EA75D0">
      <w:pPr>
        <w:pStyle w:val="Corpsdetexte"/>
        <w:rPr>
          <w:lang w:val="fr-FR"/>
        </w:rPr>
      </w:pPr>
    </w:p>
    <w:p w14:paraId="3B61A9ED" w14:textId="77777777" w:rsidR="003573D7" w:rsidRPr="00151A7D" w:rsidRDefault="003573D7" w:rsidP="00EA75D0">
      <w:pPr>
        <w:pStyle w:val="AllowPageBreak"/>
        <w:rPr>
          <w:lang w:val="fr-FR"/>
        </w:rPr>
      </w:pPr>
    </w:p>
    <w:p w14:paraId="2CC0B800" w14:textId="77777777" w:rsidR="003573D7" w:rsidRPr="00151A7D" w:rsidRDefault="002E7C80" w:rsidP="00176B21">
      <w:pPr>
        <w:pStyle w:val="Titre2"/>
      </w:pPr>
      <w:bookmarkStart w:id="37" w:name="O_102651"/>
      <w:bookmarkStart w:id="38" w:name="_Toc21341901"/>
      <w:bookmarkEnd w:id="37"/>
      <w:r w:rsidRPr="00151A7D">
        <w:lastRenderedPageBreak/>
        <w:t>Préinscrire votre enfant en crèche</w:t>
      </w:r>
      <w:bookmarkEnd w:id="38"/>
    </w:p>
    <w:p w14:paraId="785F95BD" w14:textId="77777777" w:rsidR="003573D7" w:rsidRPr="00151A7D" w:rsidRDefault="002E7C80" w:rsidP="00EA75D0">
      <w:pPr>
        <w:pStyle w:val="Corpsdetexte"/>
        <w:keepNext/>
        <w:rPr>
          <w:lang w:val="fr-FR"/>
        </w:rPr>
      </w:pPr>
      <w:r w:rsidRPr="00151A7D">
        <w:rPr>
          <w:lang w:val="fr-FR"/>
        </w:rPr>
        <w:t xml:space="preserve">Vous pouvez effectuer une demande de pré-inscription en crèche pour votre enfant via le menu </w:t>
      </w:r>
      <w:r w:rsidRPr="00151A7D">
        <w:rPr>
          <w:rStyle w:val="SpecialBold"/>
          <w:lang w:val="fr-FR"/>
        </w:rPr>
        <w:t>Pré-inscription en crèche</w:t>
      </w:r>
      <w:r w:rsidRPr="00151A7D">
        <w:rPr>
          <w:lang w:val="fr-FR"/>
        </w:rPr>
        <w:t>. Il s’agit d’un formulaire où les informations sur les responsables de l’enfant, l’enfant et le type de garde sont demandés. La demande sera ensuite traitée par la collectivité.</w:t>
      </w:r>
    </w:p>
    <w:p w14:paraId="06006747" w14:textId="77777777" w:rsidR="003573D7" w:rsidRPr="00151A7D" w:rsidRDefault="00151A7D" w:rsidP="00EA75D0">
      <w:pPr>
        <w:pStyle w:val="ImageCentre"/>
        <w:keepNext/>
      </w:pPr>
      <w:bookmarkStart w:id="39" w:name="O_102652"/>
      <w:r w:rsidRPr="00151A7D">
        <w:rPr>
          <w:noProof/>
        </w:rPr>
        <w:drawing>
          <wp:inline distT="0" distB="0" distL="0" distR="0" wp14:anchorId="5AE5B6A2" wp14:editId="399C47FB">
            <wp:extent cx="6048375" cy="3105150"/>
            <wp:effectExtent l="0" t="0" r="0" b="0"/>
            <wp:docPr id="1067" name="Image 1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9"/>
    </w:p>
    <w:p w14:paraId="5886CCC2" w14:textId="77777777" w:rsidR="003573D7" w:rsidRPr="00151A7D" w:rsidRDefault="00151A7D" w:rsidP="00EA75D0">
      <w:pPr>
        <w:pStyle w:val="ImageCentre"/>
      </w:pPr>
      <w:bookmarkStart w:id="40" w:name="O_102653"/>
      <w:r w:rsidRPr="00151A7D">
        <w:rPr>
          <w:noProof/>
        </w:rPr>
        <w:drawing>
          <wp:inline distT="0" distB="0" distL="0" distR="0" wp14:anchorId="3B824DF0" wp14:editId="10F4BD4B">
            <wp:extent cx="6200775" cy="2137916"/>
            <wp:effectExtent l="0" t="0" r="0" b="0"/>
            <wp:docPr id="1145" name="Image 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5234" cy="214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0"/>
    </w:p>
    <w:p w14:paraId="466A10A2" w14:textId="77777777" w:rsidR="003573D7" w:rsidRPr="00151A7D" w:rsidRDefault="003573D7" w:rsidP="00EA75D0">
      <w:pPr>
        <w:pStyle w:val="Corpsdetexte"/>
        <w:rPr>
          <w:lang w:val="fr-FR"/>
        </w:rPr>
      </w:pPr>
    </w:p>
    <w:p w14:paraId="6E0CEEBD" w14:textId="77777777" w:rsidR="003573D7" w:rsidRPr="00151A7D" w:rsidRDefault="003573D7" w:rsidP="00EA75D0">
      <w:pPr>
        <w:pStyle w:val="AllowPageBreak"/>
        <w:rPr>
          <w:lang w:val="fr-FR"/>
        </w:rPr>
      </w:pPr>
    </w:p>
    <w:p w14:paraId="012FCB57" w14:textId="77777777" w:rsidR="003573D7" w:rsidRPr="00151A7D" w:rsidRDefault="003573D7" w:rsidP="00EA75D0">
      <w:pPr>
        <w:pStyle w:val="ImageCentre"/>
      </w:pPr>
      <w:bookmarkStart w:id="41" w:name="O_102654"/>
      <w:bookmarkEnd w:id="41"/>
    </w:p>
    <w:p w14:paraId="219873B1" w14:textId="77777777" w:rsidR="003573D7" w:rsidRPr="00151A7D" w:rsidRDefault="003573D7" w:rsidP="00EA75D0"/>
    <w:p w14:paraId="709B11C9" w14:textId="77777777" w:rsidR="003573D7" w:rsidRPr="00151A7D" w:rsidRDefault="003573D7" w:rsidP="00EA75D0">
      <w:pPr>
        <w:sectPr w:rsidR="003573D7" w:rsidRPr="00151A7D" w:rsidSect="00EA75D0">
          <w:headerReference w:type="even" r:id="rId48"/>
          <w:headerReference w:type="default" r:id="rId49"/>
          <w:footerReference w:type="even" r:id="rId50"/>
          <w:footerReference w:type="default" r:id="rId51"/>
          <w:pgSz w:w="11908" w:h="16833"/>
          <w:pgMar w:top="1134" w:right="1134" w:bottom="1134" w:left="1134" w:header="568" w:footer="568" w:gutter="0"/>
          <w:cols w:space="720"/>
          <w:noEndnote/>
          <w:docGrid w:linePitch="272"/>
        </w:sectPr>
      </w:pPr>
    </w:p>
    <w:bookmarkStart w:id="42" w:name="temp"/>
    <w:p w14:paraId="0806321D" w14:textId="77777777" w:rsidR="003573D7" w:rsidRPr="00151A7D" w:rsidRDefault="00151A7D" w:rsidP="00EA75D0">
      <w:r w:rsidRPr="00151A7D"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0E9634" wp14:editId="02A505F6">
                <wp:simplePos x="0" y="0"/>
                <wp:positionH relativeFrom="page">
                  <wp:posOffset>1767205</wp:posOffset>
                </wp:positionH>
                <wp:positionV relativeFrom="page">
                  <wp:posOffset>9425940</wp:posOffset>
                </wp:positionV>
                <wp:extent cx="3028950" cy="40513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FED1A" w14:textId="77777777" w:rsidR="00151A7D" w:rsidRPr="00F76EBD" w:rsidRDefault="00672072" w:rsidP="00584DA4">
                            <w:pPr>
                              <w:rPr>
                                <w:rFonts w:ascii="Gotham Rounded Light" w:hAnsi="Gotham Rounded Light"/>
                                <w:color w:val="37474F"/>
                                <w:sz w:val="24"/>
                                <w:szCs w:val="24"/>
                              </w:rPr>
                            </w:pPr>
                            <w:hyperlink r:id="rId52" w:history="1">
                              <w:r w:rsidR="00151A7D" w:rsidRPr="00F76EBD">
                                <w:rPr>
                                  <w:rStyle w:val="Lienhypertexte"/>
                                  <w:rFonts w:cs="Open Sans"/>
                                  <w:color w:val="37474F"/>
                                  <w:sz w:val="36"/>
                                  <w:szCs w:val="36"/>
                                </w:rPr>
                                <w:t>www.berger-levrault.com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E963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9.15pt;margin-top:742.2pt;width:238.5pt;height:31.9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" filled="f" stroked="f">
                <v:textbox>
                  <w:txbxContent>
                    <w:p w14:paraId="1CEFED1A" w14:textId="77777777" w:rsidR="00151A7D" w:rsidRPr="00F76EBD" w:rsidRDefault="00CD1784" w:rsidP="00584DA4">
                      <w:pPr>
                        <w:rPr>
                          <w:rFonts w:ascii="Gotham Rounded Light" w:hAnsi="Gotham Rounded Light"/>
                          <w:color w:val="37474F"/>
                          <w:sz w:val="24"/>
                          <w:szCs w:val="24"/>
                        </w:rPr>
                      </w:pPr>
                      <w:hyperlink r:id="rId53" w:history="1">
                        <w:r w:rsidR="00151A7D" w:rsidRPr="00F76EBD">
                          <w:rPr>
                            <w:rStyle w:val="Lienhypertexte"/>
                            <w:rFonts w:cs="Open Sans"/>
                            <w:color w:val="37474F"/>
                            <w:sz w:val="36"/>
                            <w:szCs w:val="36"/>
                          </w:rPr>
                          <w:t>www.berger-levrault.com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51A7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E26345" wp14:editId="7B070AAF">
                <wp:simplePos x="0" y="0"/>
                <wp:positionH relativeFrom="column">
                  <wp:posOffset>4006215</wp:posOffset>
                </wp:positionH>
                <wp:positionV relativeFrom="paragraph">
                  <wp:posOffset>8660130</wp:posOffset>
                </wp:positionV>
                <wp:extent cx="2347595" cy="611505"/>
                <wp:effectExtent l="0" t="0" r="0" b="0"/>
                <wp:wrapNone/>
                <wp:docPr id="2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7595" cy="61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CEB57" w14:textId="77777777" w:rsidR="00151A7D" w:rsidRDefault="00151A7D" w:rsidP="008803B7">
                            <w:pPr>
                              <w:tabs>
                                <w:tab w:val="left" w:pos="851"/>
                                <w:tab w:val="left" w:pos="1701"/>
                                <w:tab w:val="left" w:pos="2552"/>
                              </w:tabs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FD51C8E" wp14:editId="1DB52D82">
                                  <wp:extent cx="439200" cy="439200"/>
                                  <wp:effectExtent l="0" t="0" r="0" b="0"/>
                                  <wp:docPr id="11" name="Image 11">
                                    <a:hlinkClick xmlns:a="http://schemas.openxmlformats.org/drawingml/2006/main" r:id="rId5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utiqueBL.png"/>
                                          <pic:cNvPicPr/>
                                        </pic:nvPicPr>
                                        <pic:blipFill>
                                          <a:blip r:embed="rId5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9200" cy="43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A9F975D" wp14:editId="677E9B08">
                                  <wp:extent cx="439200" cy="439200"/>
                                  <wp:effectExtent l="0" t="0" r="0" b="0"/>
                                  <wp:docPr id="25" name="Image 25">
                                    <a:hlinkClick xmlns:a="http://schemas.openxmlformats.org/drawingml/2006/main" r:id="rId5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Youtube.png"/>
                                          <pic:cNvPicPr/>
                                        </pic:nvPicPr>
                                        <pic:blipFill>
                                          <a:blip r:embed="rId5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9200" cy="43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F0E7059" wp14:editId="67F8FC7E">
                                  <wp:extent cx="439200" cy="439200"/>
                                  <wp:effectExtent l="0" t="0" r="0" b="0"/>
                                  <wp:docPr id="13" name="Image 13">
                                    <a:hlinkClick xmlns:a="http://schemas.openxmlformats.org/drawingml/2006/main" r:id="rId5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tter.png"/>
                                          <pic:cNvPicPr/>
                                        </pic:nvPicPr>
                                        <pic:blipFill>
                                          <a:blip r:embed="rId5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9200" cy="43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5FB58D8" wp14:editId="268C45F7">
                                  <wp:extent cx="439200" cy="439200"/>
                                  <wp:effectExtent l="0" t="0" r="0" b="0"/>
                                  <wp:docPr id="26" name="Image 26">
                                    <a:hlinkClick xmlns:a="http://schemas.openxmlformats.org/drawingml/2006/main" r:id="rId6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inkedin.png"/>
                                          <pic:cNvPicPr/>
                                        </pic:nvPicPr>
                                        <pic:blipFill>
                                          <a:blip r:embed="rId6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9200" cy="43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26345" id="Text Box 10" o:spid="_x0000_s1027" type="#_x0000_t202" style="position:absolute;margin-left:315.45pt;margin-top:681.9pt;width:184.85pt;height:48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" stroked="f">
                <v:textbox>
                  <w:txbxContent>
                    <w:p w14:paraId="159CEB57" w14:textId="77777777" w:rsidR="00151A7D" w:rsidRDefault="00151A7D" w:rsidP="008803B7">
                      <w:pPr>
                        <w:tabs>
                          <w:tab w:val="left" w:pos="851"/>
                          <w:tab w:val="left" w:pos="1701"/>
                          <w:tab w:val="left" w:pos="2552"/>
                        </w:tabs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FD51C8E" wp14:editId="1DB52D82">
                            <wp:extent cx="439200" cy="439200"/>
                            <wp:effectExtent l="0" t="0" r="0" b="0"/>
                            <wp:docPr id="11" name="Image 11">
                              <a:hlinkClick xmlns:a="http://schemas.openxmlformats.org/drawingml/2006/main" r:id="rId6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utiqueBL.png"/>
                                    <pic:cNvPicPr/>
                                  </pic:nvPicPr>
                                  <pic:blipFill>
                                    <a:blip r:embed="rId6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9200" cy="43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A9F975D" wp14:editId="677E9B08">
                            <wp:extent cx="439200" cy="439200"/>
                            <wp:effectExtent l="0" t="0" r="0" b="0"/>
                            <wp:docPr id="25" name="Image 25">
                              <a:hlinkClick xmlns:a="http://schemas.openxmlformats.org/drawingml/2006/main" r:id="rId6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Youtube.png"/>
                                    <pic:cNvPicPr/>
                                  </pic:nvPicPr>
                                  <pic:blipFill>
                                    <a:blip r:embed="rId6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9200" cy="43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F0E7059" wp14:editId="67F8FC7E">
                            <wp:extent cx="439200" cy="439200"/>
                            <wp:effectExtent l="0" t="0" r="0" b="0"/>
                            <wp:docPr id="13" name="Image 13">
                              <a:hlinkClick xmlns:a="http://schemas.openxmlformats.org/drawingml/2006/main" r:id="rId6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tter.png"/>
                                    <pic:cNvPicPr/>
                                  </pic:nvPicPr>
                                  <pic:blipFill>
                                    <a:blip r:embed="rId6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9200" cy="43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5FB58D8" wp14:editId="268C45F7">
                            <wp:extent cx="439200" cy="439200"/>
                            <wp:effectExtent l="0" t="0" r="0" b="0"/>
                            <wp:docPr id="26" name="Image 26">
                              <a:hlinkClick xmlns:a="http://schemas.openxmlformats.org/drawingml/2006/main" r:id="rId6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inkedin.png"/>
                                    <pic:cNvPicPr/>
                                  </pic:nvPicPr>
                                  <pic:blipFill>
                                    <a:blip r:embed="rId6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9200" cy="43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51A7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31CA64" wp14:editId="092E510C">
                <wp:simplePos x="0" y="0"/>
                <wp:positionH relativeFrom="page">
                  <wp:posOffset>6925310</wp:posOffset>
                </wp:positionH>
                <wp:positionV relativeFrom="page">
                  <wp:posOffset>1251585</wp:posOffset>
                </wp:positionV>
                <wp:extent cx="321310" cy="7835900"/>
                <wp:effectExtent l="0" t="0" r="0" b="0"/>
                <wp:wrapNone/>
                <wp:docPr id="2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10" cy="783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16FF9" w14:textId="77777777" w:rsidR="00151A7D" w:rsidRPr="00F76EBD" w:rsidRDefault="00151A7D" w:rsidP="00484962">
                            <w:pPr>
                              <w:rPr>
                                <w:rFonts w:cs="Open Sans"/>
                                <w:color w:val="37474F"/>
                                <w:sz w:val="14"/>
                                <w:szCs w:val="14"/>
                              </w:rPr>
                            </w:pPr>
                            <w:r w:rsidRPr="00F76EBD">
                              <w:rPr>
                                <w:rFonts w:cs="Open Sans"/>
                                <w:color w:val="37474F"/>
                                <w:sz w:val="14"/>
                                <w:szCs w:val="14"/>
                              </w:rPr>
                              <w:t>© Berger-Levrault 2018 - SA au capital de 12 531 365 € - Locataire gérant Intuitive - RCS Nanterre 755 800 646 - Siège social : 892 rue Yves Kermen - 92100 Boulogne-Billancourt - France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1CA64" id="Text Box 9" o:spid="_x0000_s1028" type="#_x0000_t202" style="position:absolute;margin-left:545.3pt;margin-top:98.55pt;width:25.3pt;height:617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" filled="f" stroked="f">
                <v:textbox style="layout-flow:vertical;mso-layout-flow-alt:bottom-to-top">
                  <w:txbxContent>
                    <w:p w14:paraId="6B116FF9" w14:textId="77777777" w:rsidR="00151A7D" w:rsidRPr="00F76EBD" w:rsidRDefault="00151A7D" w:rsidP="00484962">
                      <w:pPr>
                        <w:rPr>
                          <w:rFonts w:cs="Open Sans"/>
                          <w:color w:val="37474F"/>
                          <w:sz w:val="14"/>
                          <w:szCs w:val="14"/>
                        </w:rPr>
                      </w:pPr>
                      <w:r w:rsidRPr="00F76EBD">
                        <w:rPr>
                          <w:rFonts w:cs="Open Sans"/>
                          <w:color w:val="37474F"/>
                          <w:sz w:val="14"/>
                          <w:szCs w:val="14"/>
                        </w:rPr>
                        <w:t>© Berger-Levrault 2018 - SA au capital de 12 531 365 € - Locataire gérant Intuitive - RCS Nanterre 755 800 646 - Siège social : 892 rue Yves Kermen - 92100 Boulogne-Billancourt - France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51A7D">
        <w:rPr>
          <w:noProof/>
          <w:lang w:eastAsia="fr-FR"/>
        </w:rPr>
        <w:drawing>
          <wp:anchor distT="0" distB="0" distL="114300" distR="114300" simplePos="0" relativeHeight="251656192" behindDoc="1" locked="0" layoutInCell="1" allowOverlap="1" wp14:anchorId="50E7F05B" wp14:editId="6CFCB955">
            <wp:simplePos x="902335" y="902335"/>
            <wp:positionH relativeFrom="page">
              <wp:align>left</wp:align>
            </wp:positionH>
            <wp:positionV relativeFrom="page">
              <wp:align>top</wp:align>
            </wp:positionV>
            <wp:extent cx="7657200" cy="108288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_2018_4Couv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7200" cy="10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5D0" w:rsidRPr="00151A7D">
        <w:t xml:space="preserve"> </w:t>
      </w:r>
      <w:bookmarkEnd w:id="42"/>
    </w:p>
    <w:p w14:paraId="70BD358F" w14:textId="77777777" w:rsidR="003573D7" w:rsidRPr="00151A7D" w:rsidRDefault="003573D7" w:rsidP="00EA75D0">
      <w:bookmarkStart w:id="43" w:name="O_97541"/>
      <w:bookmarkEnd w:id="43"/>
    </w:p>
    <w:sectPr w:rsidR="003573D7" w:rsidRPr="00151A7D" w:rsidSect="00EA75D0">
      <w:headerReference w:type="default" r:id="rId71"/>
      <w:footerReference w:type="default" r:id="rId72"/>
      <w:pgSz w:w="11908" w:h="16833"/>
      <w:pgMar w:top="1134" w:right="1134" w:bottom="1134" w:left="1134" w:header="568" w:footer="568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6F8A7A" w14:textId="77777777" w:rsidR="00CD1784" w:rsidRDefault="00CD1784" w:rsidP="00EA75D0">
      <w:r>
        <w:separator/>
      </w:r>
    </w:p>
  </w:endnote>
  <w:endnote w:type="continuationSeparator" w:id="0">
    <w:p w14:paraId="652B3050" w14:textId="77777777" w:rsidR="00CD1784" w:rsidRDefault="00CD1784" w:rsidP="00EA7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Gputeks">
    <w:altName w:val="Calibri"/>
    <w:charset w:val="00"/>
    <w:family w:val="auto"/>
    <w:pitch w:val="variable"/>
    <w:sig w:usb0="2000022F" w:usb1="40000002" w:usb2="00000000" w:usb3="00000000" w:csb0="00000097" w:csb1="00000000"/>
  </w:font>
  <w:font w:name="ITC Kabel Book">
    <w:altName w:val="Calibri"/>
    <w:charset w:val="00"/>
    <w:family w:val="auto"/>
    <w:pitch w:val="variable"/>
    <w:sig w:usb0="A00000AF" w:usb1="40000048" w:usb2="00000000" w:usb3="00000000" w:csb0="0000011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tham Rounded Light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EA46A" w14:textId="77777777" w:rsidR="00EA75D0" w:rsidRDefault="00EA75D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C552F6" w14:textId="77777777" w:rsidR="00EA75D0" w:rsidRDefault="00EA75D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43507" w14:textId="77777777" w:rsidR="00EA75D0" w:rsidRDefault="00EA75D0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792B37" w14:textId="77777777" w:rsidR="00EA75D0" w:rsidRDefault="00EA75D0" w:rsidP="003C31E9">
    <w:pPr>
      <w:pStyle w:val="VoirAussi"/>
      <w:rPr>
        <w:b w:val="0"/>
        <w:i/>
        <w:lang w:val="fr-FR"/>
      </w:rPr>
    </w:pPr>
    <w:r>
      <w:rPr>
        <w:b w:val="0"/>
        <w:i/>
        <w:noProof/>
        <w:lang w:val="fr-FR" w:eastAsia="fr-FR"/>
      </w:rPr>
      <w:drawing>
        <wp:anchor distT="0" distB="0" distL="114300" distR="114300" simplePos="0" relativeHeight="251660800" behindDoc="1" locked="0" layoutInCell="1" allowOverlap="1" wp14:anchorId="172434FE" wp14:editId="6311A546">
          <wp:simplePos x="716890" y="1653235"/>
          <wp:positionH relativeFrom="page">
            <wp:align>left</wp:align>
          </wp:positionH>
          <wp:positionV relativeFrom="paragraph">
            <wp:posOffset>180340</wp:posOffset>
          </wp:positionV>
          <wp:extent cx="7711200" cy="280800"/>
          <wp:effectExtent l="0" t="0" r="4445" b="508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d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1200" cy="2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7BCEE0" w14:textId="026DC89C" w:rsidR="00EA75D0" w:rsidRPr="00E70917" w:rsidRDefault="00EA75D0" w:rsidP="002E5022">
    <w:pPr>
      <w:pStyle w:val="Pieddepage"/>
      <w:tabs>
        <w:tab w:val="clear" w:pos="9072"/>
        <w:tab w:val="right" w:pos="8364"/>
        <w:tab w:val="left" w:pos="8789"/>
      </w:tabs>
      <w:jc w:val="both"/>
    </w:pPr>
    <w:r>
      <w:rPr>
        <w:lang w:val="fr-FR"/>
      </w:rPr>
      <w:tab/>
    </w:r>
    <w:r w:rsidR="00AA13D3">
      <w:rPr>
        <w:noProof/>
      </w:rPr>
      <w:fldChar w:fldCharType="begin"/>
    </w:r>
    <w:r w:rsidR="00AA13D3">
      <w:rPr>
        <w:noProof/>
      </w:rPr>
      <w:instrText xml:space="preserve"> AUTHOR  \* MERGEFORMAT </w:instrText>
    </w:r>
    <w:r w:rsidR="00AA13D3">
      <w:rPr>
        <w:noProof/>
      </w:rPr>
      <w:fldChar w:fldCharType="separate"/>
    </w:r>
    <w:r w:rsidR="00670443">
      <w:rPr>
        <w:noProof/>
      </w:rPr>
      <w:t>Copyright 2019 © Berger-Levrault</w:t>
    </w:r>
    <w:r w:rsidR="00AA13D3">
      <w:rPr>
        <w:noProof/>
      </w:rPr>
      <w:fldChar w:fldCharType="end"/>
    </w:r>
    <w:r w:rsidRPr="00E70917">
      <w:t xml:space="preserve"> - </w:t>
    </w:r>
    <w:r w:rsidR="00672072">
      <w:fldChar w:fldCharType="begin"/>
    </w:r>
    <w:r w:rsidR="00672072">
      <w:instrText xml:space="preserve"> KEYWORDS  \* MERGEFORMAT </w:instrText>
    </w:r>
    <w:r w:rsidR="00672072">
      <w:fldChar w:fldCharType="separate"/>
    </w:r>
    <w:r w:rsidR="00670443">
      <w:t>BLSP n° 5176</w:t>
    </w:r>
    <w:r w:rsidR="00672072">
      <w:fldChar w:fldCharType="end"/>
    </w:r>
    <w:r w:rsidRPr="00E70917">
      <w:rPr>
        <w:lang w:val="fr-FR"/>
      </w:rPr>
      <w:tab/>
    </w:r>
    <w:r w:rsidRPr="00E70917">
      <w:fldChar w:fldCharType="begin"/>
    </w:r>
    <w:r w:rsidRPr="00E70917">
      <w:instrText xml:space="preserve"> PAGE  \* MERGEFORMAT </w:instrText>
    </w:r>
    <w:r w:rsidRPr="00E70917">
      <w:fldChar w:fldCharType="separate"/>
    </w:r>
    <w:r>
      <w:rPr>
        <w:noProof/>
      </w:rPr>
      <w:t>4</w:t>
    </w:r>
    <w:r w:rsidRPr="00E70917">
      <w:fldChar w:fldCharType="end"/>
    </w:r>
    <w:r w:rsidRPr="00E70917">
      <w:t>/</w:t>
    </w:r>
    <w:r w:rsidR="00AA13D3">
      <w:rPr>
        <w:noProof/>
      </w:rPr>
      <w:fldChar w:fldCharType="begin"/>
    </w:r>
    <w:r w:rsidR="00AA13D3">
      <w:rPr>
        <w:noProof/>
      </w:rPr>
      <w:instrText xml:space="preserve"> NUMPAGES  \* MERGEFORMAT </w:instrText>
    </w:r>
    <w:r w:rsidR="00AA13D3">
      <w:rPr>
        <w:noProof/>
      </w:rPr>
      <w:fldChar w:fldCharType="separate"/>
    </w:r>
    <w:r>
      <w:rPr>
        <w:noProof/>
      </w:rPr>
      <w:t>4</w:t>
    </w:r>
    <w:r w:rsidR="00AA13D3">
      <w:rPr>
        <w:noProof/>
      </w:rPr>
      <w:fldChar w:fldCharType="end"/>
    </w:r>
  </w:p>
  <w:p w14:paraId="02BC1E74" w14:textId="77777777" w:rsidR="00EA75D0" w:rsidRDefault="00EA75D0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26ECB" w14:textId="77777777" w:rsidR="00EA75D0" w:rsidRDefault="00EA75D0" w:rsidP="003C31E9">
    <w:pPr>
      <w:pStyle w:val="VoirAussi"/>
      <w:rPr>
        <w:b w:val="0"/>
        <w:i/>
        <w:lang w:val="fr-FR"/>
      </w:rPr>
    </w:pPr>
    <w:r>
      <w:rPr>
        <w:b w:val="0"/>
        <w:i/>
        <w:noProof/>
        <w:lang w:val="fr-FR" w:eastAsia="fr-FR"/>
      </w:rPr>
      <w:drawing>
        <wp:anchor distT="0" distB="0" distL="114300" distR="114300" simplePos="0" relativeHeight="251656704" behindDoc="1" locked="0" layoutInCell="1" allowOverlap="1" wp14:anchorId="36FE66B1" wp14:editId="58B65C3B">
          <wp:simplePos x="716890" y="1653235"/>
          <wp:positionH relativeFrom="page">
            <wp:align>left</wp:align>
          </wp:positionH>
          <wp:positionV relativeFrom="paragraph">
            <wp:posOffset>180340</wp:posOffset>
          </wp:positionV>
          <wp:extent cx="7711200" cy="280800"/>
          <wp:effectExtent l="0" t="0" r="4445" b="508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d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1200" cy="2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D13295" w14:textId="57A524EF" w:rsidR="00EA75D0" w:rsidRPr="00E70917" w:rsidRDefault="00EA75D0" w:rsidP="002E5022">
    <w:pPr>
      <w:pStyle w:val="Pieddepage"/>
      <w:tabs>
        <w:tab w:val="clear" w:pos="9072"/>
        <w:tab w:val="right" w:pos="8364"/>
        <w:tab w:val="left" w:pos="8789"/>
      </w:tabs>
      <w:jc w:val="both"/>
    </w:pPr>
    <w:r>
      <w:rPr>
        <w:lang w:val="fr-FR"/>
      </w:rPr>
      <w:tab/>
    </w:r>
    <w:r w:rsidR="00AA13D3">
      <w:rPr>
        <w:noProof/>
      </w:rPr>
      <w:fldChar w:fldCharType="begin"/>
    </w:r>
    <w:r w:rsidR="00AA13D3">
      <w:rPr>
        <w:noProof/>
      </w:rPr>
      <w:instrText xml:space="preserve"> AUTHOR  \* MERGEFORMAT </w:instrText>
    </w:r>
    <w:r w:rsidR="00AA13D3">
      <w:rPr>
        <w:noProof/>
      </w:rPr>
      <w:fldChar w:fldCharType="separate"/>
    </w:r>
    <w:r w:rsidR="00670443">
      <w:rPr>
        <w:noProof/>
      </w:rPr>
      <w:t>Copyright 2019 © Berger-Levrault</w:t>
    </w:r>
    <w:r w:rsidR="00AA13D3">
      <w:rPr>
        <w:noProof/>
      </w:rPr>
      <w:fldChar w:fldCharType="end"/>
    </w:r>
    <w:r w:rsidRPr="00E70917">
      <w:t xml:space="preserve"> - </w:t>
    </w:r>
    <w:r w:rsidR="00672072">
      <w:fldChar w:fldCharType="begin"/>
    </w:r>
    <w:r w:rsidR="00672072">
      <w:instrText xml:space="preserve"> KEYWORDS  \* MERGEFORMAT </w:instrText>
    </w:r>
    <w:r w:rsidR="00672072">
      <w:fldChar w:fldCharType="separate"/>
    </w:r>
    <w:r w:rsidR="00670443">
      <w:t>BLSP n° 5176</w:t>
    </w:r>
    <w:r w:rsidR="00672072">
      <w:fldChar w:fldCharType="end"/>
    </w:r>
    <w:r w:rsidRPr="00E70917">
      <w:rPr>
        <w:lang w:val="fr-FR"/>
      </w:rPr>
      <w:tab/>
    </w:r>
    <w:r w:rsidRPr="00E70917">
      <w:fldChar w:fldCharType="begin"/>
    </w:r>
    <w:r w:rsidRPr="00E70917">
      <w:instrText xml:space="preserve"> PAGE  \* MERGEFORMAT </w:instrText>
    </w:r>
    <w:r w:rsidRPr="00E70917">
      <w:fldChar w:fldCharType="separate"/>
    </w:r>
    <w:r>
      <w:rPr>
        <w:noProof/>
      </w:rPr>
      <w:t>4</w:t>
    </w:r>
    <w:r w:rsidRPr="00E70917">
      <w:fldChar w:fldCharType="end"/>
    </w:r>
    <w:r w:rsidRPr="00E70917">
      <w:t>/</w:t>
    </w:r>
    <w:r w:rsidR="00AA13D3">
      <w:rPr>
        <w:noProof/>
      </w:rPr>
      <w:fldChar w:fldCharType="begin"/>
    </w:r>
    <w:r w:rsidR="00AA13D3">
      <w:rPr>
        <w:noProof/>
      </w:rPr>
      <w:instrText xml:space="preserve"> NUMPAGES  \* MERGEFORMAT </w:instrText>
    </w:r>
    <w:r w:rsidR="00AA13D3">
      <w:rPr>
        <w:noProof/>
      </w:rPr>
      <w:fldChar w:fldCharType="separate"/>
    </w:r>
    <w:r>
      <w:rPr>
        <w:noProof/>
      </w:rPr>
      <w:t>4</w:t>
    </w:r>
    <w:r w:rsidR="00AA13D3">
      <w:rPr>
        <w:noProof/>
      </w:rPr>
      <w:fldChar w:fldCharType="end"/>
    </w:r>
  </w:p>
  <w:p w14:paraId="048E6EAD" w14:textId="77777777" w:rsidR="00EA75D0" w:rsidRDefault="00EA75D0">
    <w:pPr>
      <w:pStyle w:val="Pieddepag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0F828" w14:textId="77777777" w:rsidR="00EA75D0" w:rsidRDefault="00EA75D0" w:rsidP="003C31E9">
    <w:pPr>
      <w:pStyle w:val="VoirAussi"/>
      <w:rPr>
        <w:b w:val="0"/>
        <w:i/>
        <w:lang w:val="fr-FR"/>
      </w:rPr>
    </w:pPr>
    <w:r>
      <w:rPr>
        <w:b w:val="0"/>
        <w:i/>
        <w:noProof/>
        <w:lang w:val="fr-FR" w:eastAsia="fr-FR"/>
      </w:rPr>
      <w:drawing>
        <wp:anchor distT="0" distB="0" distL="114300" distR="114300" simplePos="0" relativeHeight="251673088" behindDoc="1" locked="0" layoutInCell="1" allowOverlap="1" wp14:anchorId="5A3921F9" wp14:editId="5CD937EE">
          <wp:simplePos x="716890" y="1653235"/>
          <wp:positionH relativeFrom="page">
            <wp:align>left</wp:align>
          </wp:positionH>
          <wp:positionV relativeFrom="paragraph">
            <wp:posOffset>180340</wp:posOffset>
          </wp:positionV>
          <wp:extent cx="7711200" cy="280800"/>
          <wp:effectExtent l="0" t="0" r="4445" b="5080"/>
          <wp:wrapNone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d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1200" cy="2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9CE8A7" w14:textId="3CCABF93" w:rsidR="00EA75D0" w:rsidRPr="00E70917" w:rsidRDefault="00EA75D0" w:rsidP="002E5022">
    <w:pPr>
      <w:pStyle w:val="Pieddepage"/>
      <w:tabs>
        <w:tab w:val="clear" w:pos="9072"/>
        <w:tab w:val="right" w:pos="8364"/>
        <w:tab w:val="left" w:pos="8789"/>
      </w:tabs>
      <w:jc w:val="both"/>
    </w:pPr>
    <w:r>
      <w:rPr>
        <w:lang w:val="fr-FR"/>
      </w:rPr>
      <w:tab/>
    </w:r>
    <w:r w:rsidR="00AA13D3">
      <w:rPr>
        <w:noProof/>
      </w:rPr>
      <w:fldChar w:fldCharType="begin"/>
    </w:r>
    <w:r w:rsidR="00AA13D3">
      <w:rPr>
        <w:noProof/>
      </w:rPr>
      <w:instrText xml:space="preserve"> AUTHOR  \* MERGEFORMAT </w:instrText>
    </w:r>
    <w:r w:rsidR="00AA13D3">
      <w:rPr>
        <w:noProof/>
      </w:rPr>
      <w:fldChar w:fldCharType="separate"/>
    </w:r>
    <w:r w:rsidR="00670443">
      <w:rPr>
        <w:noProof/>
      </w:rPr>
      <w:t>Copyright 2019 © Berger-Levrault</w:t>
    </w:r>
    <w:r w:rsidR="00AA13D3">
      <w:rPr>
        <w:noProof/>
      </w:rPr>
      <w:fldChar w:fldCharType="end"/>
    </w:r>
    <w:r w:rsidRPr="00E70917">
      <w:t xml:space="preserve"> - </w:t>
    </w:r>
    <w:r w:rsidR="00672072">
      <w:fldChar w:fldCharType="begin"/>
    </w:r>
    <w:r w:rsidR="00672072">
      <w:instrText xml:space="preserve"> KEYWORDS  \* MERGEFORMAT </w:instrText>
    </w:r>
    <w:r w:rsidR="00672072">
      <w:fldChar w:fldCharType="separate"/>
    </w:r>
    <w:r w:rsidR="00670443">
      <w:t>BLSP n° 5176</w:t>
    </w:r>
    <w:r w:rsidR="00672072">
      <w:fldChar w:fldCharType="end"/>
    </w:r>
    <w:r w:rsidRPr="00E70917">
      <w:rPr>
        <w:lang w:val="fr-FR"/>
      </w:rPr>
      <w:tab/>
    </w:r>
    <w:r w:rsidRPr="00E70917">
      <w:fldChar w:fldCharType="begin"/>
    </w:r>
    <w:r w:rsidRPr="00E70917">
      <w:instrText xml:space="preserve"> PAGE  \* MERGEFORMAT </w:instrText>
    </w:r>
    <w:r w:rsidRPr="00E70917">
      <w:fldChar w:fldCharType="separate"/>
    </w:r>
    <w:r>
      <w:rPr>
        <w:noProof/>
      </w:rPr>
      <w:t>4</w:t>
    </w:r>
    <w:r w:rsidRPr="00E70917">
      <w:fldChar w:fldCharType="end"/>
    </w:r>
    <w:r w:rsidRPr="00E70917">
      <w:t>/</w:t>
    </w:r>
    <w:r w:rsidR="00AA13D3">
      <w:rPr>
        <w:noProof/>
      </w:rPr>
      <w:fldChar w:fldCharType="begin"/>
    </w:r>
    <w:r w:rsidR="00AA13D3">
      <w:rPr>
        <w:noProof/>
      </w:rPr>
      <w:instrText xml:space="preserve"> NUMPAGES  \* MERGEFORMAT </w:instrText>
    </w:r>
    <w:r w:rsidR="00AA13D3">
      <w:rPr>
        <w:noProof/>
      </w:rPr>
      <w:fldChar w:fldCharType="separate"/>
    </w:r>
    <w:r>
      <w:rPr>
        <w:noProof/>
      </w:rPr>
      <w:t>4</w:t>
    </w:r>
    <w:r w:rsidR="00AA13D3">
      <w:rPr>
        <w:noProof/>
      </w:rPr>
      <w:fldChar w:fldCharType="end"/>
    </w:r>
  </w:p>
  <w:p w14:paraId="5F962B81" w14:textId="77777777" w:rsidR="00EA75D0" w:rsidRDefault="00EA75D0">
    <w:pPr>
      <w:pStyle w:val="Pieddepag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A0E092" w14:textId="77777777" w:rsidR="00EA75D0" w:rsidRDefault="00EA75D0" w:rsidP="003C31E9">
    <w:pPr>
      <w:pStyle w:val="VoirAussi"/>
      <w:rPr>
        <w:b w:val="0"/>
        <w:i/>
        <w:lang w:val="fr-FR"/>
      </w:rPr>
    </w:pPr>
    <w:r>
      <w:rPr>
        <w:b w:val="0"/>
        <w:i/>
        <w:noProof/>
        <w:lang w:val="fr-FR" w:eastAsia="fr-FR"/>
      </w:rPr>
      <w:drawing>
        <wp:anchor distT="0" distB="0" distL="114300" distR="114300" simplePos="0" relativeHeight="251670016" behindDoc="1" locked="0" layoutInCell="1" allowOverlap="1" wp14:anchorId="14438393" wp14:editId="7D1B5745">
          <wp:simplePos x="716890" y="1653235"/>
          <wp:positionH relativeFrom="page">
            <wp:align>left</wp:align>
          </wp:positionH>
          <wp:positionV relativeFrom="paragraph">
            <wp:posOffset>180340</wp:posOffset>
          </wp:positionV>
          <wp:extent cx="7711200" cy="280800"/>
          <wp:effectExtent l="0" t="0" r="4445" b="508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dd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1200" cy="2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D41E41" w14:textId="48261108" w:rsidR="00EA75D0" w:rsidRPr="00E70917" w:rsidRDefault="00EA75D0" w:rsidP="002E5022">
    <w:pPr>
      <w:pStyle w:val="Pieddepage"/>
      <w:tabs>
        <w:tab w:val="clear" w:pos="9072"/>
        <w:tab w:val="right" w:pos="8364"/>
        <w:tab w:val="left" w:pos="8789"/>
      </w:tabs>
      <w:jc w:val="both"/>
    </w:pPr>
    <w:r>
      <w:rPr>
        <w:lang w:val="fr-FR"/>
      </w:rPr>
      <w:tab/>
    </w:r>
    <w:r w:rsidR="00AA13D3">
      <w:rPr>
        <w:noProof/>
      </w:rPr>
      <w:fldChar w:fldCharType="begin"/>
    </w:r>
    <w:r w:rsidR="00AA13D3">
      <w:rPr>
        <w:noProof/>
      </w:rPr>
      <w:instrText xml:space="preserve"> AUTHOR  \* MERGEFORMAT </w:instrText>
    </w:r>
    <w:r w:rsidR="00AA13D3">
      <w:rPr>
        <w:noProof/>
      </w:rPr>
      <w:fldChar w:fldCharType="separate"/>
    </w:r>
    <w:r w:rsidR="00670443">
      <w:rPr>
        <w:noProof/>
      </w:rPr>
      <w:t>Copyright 2019 © Berger-Levrault</w:t>
    </w:r>
    <w:r w:rsidR="00AA13D3">
      <w:rPr>
        <w:noProof/>
      </w:rPr>
      <w:fldChar w:fldCharType="end"/>
    </w:r>
    <w:r w:rsidRPr="00E70917">
      <w:t xml:space="preserve"> - </w:t>
    </w:r>
    <w:r w:rsidR="00672072">
      <w:fldChar w:fldCharType="begin"/>
    </w:r>
    <w:r w:rsidR="00672072">
      <w:instrText xml:space="preserve"> KEYWORDS  \* MERGEFORMAT </w:instrText>
    </w:r>
    <w:r w:rsidR="00672072">
      <w:fldChar w:fldCharType="separate"/>
    </w:r>
    <w:r w:rsidR="00670443">
      <w:t>BLSP n° 5176</w:t>
    </w:r>
    <w:r w:rsidR="00672072">
      <w:fldChar w:fldCharType="end"/>
    </w:r>
    <w:r w:rsidRPr="00E70917">
      <w:rPr>
        <w:lang w:val="fr-FR"/>
      </w:rPr>
      <w:tab/>
    </w:r>
    <w:r w:rsidRPr="00E70917">
      <w:fldChar w:fldCharType="begin"/>
    </w:r>
    <w:r w:rsidRPr="00E70917">
      <w:instrText xml:space="preserve"> PAGE  \* MERGEFORMAT </w:instrText>
    </w:r>
    <w:r w:rsidRPr="00E70917">
      <w:fldChar w:fldCharType="separate"/>
    </w:r>
    <w:r>
      <w:rPr>
        <w:noProof/>
      </w:rPr>
      <w:t>4</w:t>
    </w:r>
    <w:r w:rsidRPr="00E70917">
      <w:fldChar w:fldCharType="end"/>
    </w:r>
    <w:r w:rsidRPr="00E70917">
      <w:t>/</w:t>
    </w:r>
    <w:r w:rsidR="00AA13D3">
      <w:rPr>
        <w:noProof/>
      </w:rPr>
      <w:fldChar w:fldCharType="begin"/>
    </w:r>
    <w:r w:rsidR="00AA13D3">
      <w:rPr>
        <w:noProof/>
      </w:rPr>
      <w:instrText xml:space="preserve"> NUMPAGES  \* MERGEFORMAT </w:instrText>
    </w:r>
    <w:r w:rsidR="00AA13D3">
      <w:rPr>
        <w:noProof/>
      </w:rPr>
      <w:fldChar w:fldCharType="separate"/>
    </w:r>
    <w:r>
      <w:rPr>
        <w:noProof/>
      </w:rPr>
      <w:t>4</w:t>
    </w:r>
    <w:r w:rsidR="00AA13D3">
      <w:rPr>
        <w:noProof/>
      </w:rPr>
      <w:fldChar w:fldCharType="end"/>
    </w:r>
  </w:p>
  <w:p w14:paraId="1E995598" w14:textId="77777777" w:rsidR="00EA75D0" w:rsidRDefault="00EA75D0">
    <w:pPr>
      <w:pStyle w:val="Pieddepage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CED288" w14:textId="77777777" w:rsidR="00EA75D0" w:rsidRDefault="00EA75D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5DA9D9" w14:textId="77777777" w:rsidR="00CD1784" w:rsidRDefault="00CD1784" w:rsidP="00EA75D0">
      <w:r>
        <w:separator/>
      </w:r>
    </w:p>
  </w:footnote>
  <w:footnote w:type="continuationSeparator" w:id="0">
    <w:p w14:paraId="7993C744" w14:textId="77777777" w:rsidR="00CD1784" w:rsidRDefault="00CD1784" w:rsidP="00EA75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1A1AA" w14:textId="77777777" w:rsidR="00EA75D0" w:rsidRDefault="00EA75D0" w:rsidP="00EA75D0">
    <w:pPr>
      <w:pStyle w:val="En-tte"/>
      <w:framePr w:wrap="notBeside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39AE4" w14:textId="77777777" w:rsidR="00EA75D0" w:rsidRDefault="00EA75D0" w:rsidP="00EA75D0">
    <w:pPr>
      <w:pStyle w:val="En-tte"/>
      <w:framePr w:wrap="notBeside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A06D1D" w14:textId="77777777" w:rsidR="00EA75D0" w:rsidRDefault="00EA75D0" w:rsidP="00EA75D0">
    <w:pPr>
      <w:pStyle w:val="En-tte"/>
      <w:framePr w:wrap="notBeside"/>
      <w:pBdr>
        <w:bottom w:val="none" w:sz="0" w:space="0" w:color="auto"/>
      </w:pBdr>
    </w:pPr>
    <w:r>
      <w:rPr>
        <w:noProof/>
        <w:lang w:eastAsia="fr-FR"/>
      </w:rPr>
      <w:drawing>
        <wp:anchor distT="0" distB="0" distL="114300" distR="114300" simplePos="0" relativeHeight="251644416" behindDoc="1" locked="0" layoutInCell="1" allowOverlap="1" wp14:anchorId="5E4D251B" wp14:editId="50956D5A">
          <wp:simplePos x="1509395" y="-2795905"/>
          <wp:positionH relativeFrom="page">
            <wp:align>left</wp:align>
          </wp:positionH>
          <wp:positionV relativeFrom="page">
            <wp:align>top</wp:align>
          </wp:positionV>
          <wp:extent cx="7632000" cy="10796400"/>
          <wp:effectExtent l="0" t="0" r="7620" b="508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_2018_Couv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0" cy="107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604082" w14:textId="77777777" w:rsidR="00EA75D0" w:rsidRDefault="00EA75D0" w:rsidP="00EA75D0">
    <w:pPr>
      <w:pStyle w:val="En-tte"/>
      <w:framePr w:wrap="notBeside"/>
      <w:pBdr>
        <w:bottom w:val="none" w:sz="0" w:space="0" w:color="auto"/>
      </w:pBdr>
    </w:pPr>
    <w:r w:rsidRPr="00EA75D0">
      <w:rPr>
        <w:noProof/>
        <w:sz w:val="2"/>
        <w:szCs w:val="2"/>
        <w:lang w:val="fr-FR" w:eastAsia="fr-FR"/>
      </w:rPr>
      <w:drawing>
        <wp:anchor distT="0" distB="0" distL="114300" distR="114300" simplePos="0" relativeHeight="251652608" behindDoc="1" locked="0" layoutInCell="1" allowOverlap="1" wp14:anchorId="6A420AC3" wp14:editId="02A3C491">
          <wp:simplePos x="723900" y="723900"/>
          <wp:positionH relativeFrom="page">
            <wp:align>right</wp:align>
          </wp:positionH>
          <wp:positionV relativeFrom="page">
            <wp:align>top</wp:align>
          </wp:positionV>
          <wp:extent cx="2800800" cy="910800"/>
          <wp:effectExtent l="0" t="0" r="0" b="381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0800" cy="91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B812F8" w14:textId="77777777" w:rsidR="00EA75D0" w:rsidRDefault="00EA75D0" w:rsidP="00EA75D0">
    <w:pPr>
      <w:pStyle w:val="En-tte"/>
      <w:framePr w:wrap="notBeside"/>
      <w:pBdr>
        <w:bottom w:val="none" w:sz="0" w:space="0" w:color="auto"/>
      </w:pBdr>
    </w:pPr>
    <w:r w:rsidRPr="00EA75D0">
      <w:rPr>
        <w:noProof/>
        <w:sz w:val="2"/>
        <w:szCs w:val="2"/>
        <w:lang w:val="fr-FR" w:eastAsia="fr-FR"/>
      </w:rPr>
      <w:drawing>
        <wp:anchor distT="0" distB="0" distL="114300" distR="114300" simplePos="0" relativeHeight="251648512" behindDoc="1" locked="0" layoutInCell="1" allowOverlap="1" wp14:anchorId="5FB8AD77" wp14:editId="4AE39050">
          <wp:simplePos x="723900" y="723900"/>
          <wp:positionH relativeFrom="page">
            <wp:align>right</wp:align>
          </wp:positionH>
          <wp:positionV relativeFrom="page">
            <wp:align>top</wp:align>
          </wp:positionV>
          <wp:extent cx="2800800" cy="910800"/>
          <wp:effectExtent l="0" t="0" r="0" b="381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0800" cy="91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90B76" w14:textId="77777777" w:rsidR="00EA75D0" w:rsidRDefault="00EA75D0" w:rsidP="00EA75D0">
    <w:pPr>
      <w:pStyle w:val="En-tte"/>
      <w:framePr w:wrap="notBeside"/>
      <w:pBdr>
        <w:bottom w:val="none" w:sz="0" w:space="0" w:color="auto"/>
      </w:pBdr>
    </w:pPr>
    <w:r w:rsidRPr="00EA75D0">
      <w:rPr>
        <w:noProof/>
        <w:sz w:val="2"/>
        <w:szCs w:val="2"/>
        <w:lang w:val="fr-FR" w:eastAsia="fr-FR"/>
      </w:rPr>
      <w:drawing>
        <wp:anchor distT="0" distB="0" distL="114300" distR="114300" simplePos="0" relativeHeight="251666944" behindDoc="1" locked="0" layoutInCell="1" allowOverlap="1" wp14:anchorId="4F4537C7" wp14:editId="2D79BFC9">
          <wp:simplePos x="723900" y="723900"/>
          <wp:positionH relativeFrom="page">
            <wp:align>right</wp:align>
          </wp:positionH>
          <wp:positionV relativeFrom="page">
            <wp:align>top</wp:align>
          </wp:positionV>
          <wp:extent cx="2800800" cy="910800"/>
          <wp:effectExtent l="0" t="0" r="0" b="381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0800" cy="91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DD10C" w14:textId="77777777" w:rsidR="00EA75D0" w:rsidRDefault="00EA75D0" w:rsidP="00EA75D0">
    <w:pPr>
      <w:pStyle w:val="En-tte"/>
      <w:framePr w:wrap="notBeside"/>
      <w:pBdr>
        <w:bottom w:val="none" w:sz="0" w:space="0" w:color="auto"/>
      </w:pBdr>
    </w:pPr>
    <w:r w:rsidRPr="00EA75D0">
      <w:rPr>
        <w:noProof/>
        <w:sz w:val="2"/>
        <w:szCs w:val="2"/>
        <w:lang w:val="fr-FR" w:eastAsia="fr-FR"/>
      </w:rPr>
      <w:drawing>
        <wp:anchor distT="0" distB="0" distL="114300" distR="114300" simplePos="0" relativeHeight="251663872" behindDoc="1" locked="0" layoutInCell="1" allowOverlap="1" wp14:anchorId="32BF4A7A" wp14:editId="6F98F698">
          <wp:simplePos x="723900" y="723900"/>
          <wp:positionH relativeFrom="page">
            <wp:align>right</wp:align>
          </wp:positionH>
          <wp:positionV relativeFrom="page">
            <wp:align>top</wp:align>
          </wp:positionV>
          <wp:extent cx="2800800" cy="910800"/>
          <wp:effectExtent l="0" t="0" r="0" b="381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tet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0800" cy="91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2EBA1F" w14:textId="77777777" w:rsidR="00EA75D0" w:rsidRDefault="00EA75D0" w:rsidP="00EA75D0">
    <w:pPr>
      <w:pStyle w:val="En-tte"/>
      <w:framePr w:wrap="notBeside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pt;height:6pt" o:bullet="t">
        <v:imagedata r:id="rId1" o:title="warning"/>
      </v:shape>
    </w:pict>
  </w:numPicBullet>
  <w:numPicBullet w:numPicBulletId="1">
    <w:pict>
      <v:shape id="_x0000_i1027" type="#_x0000_t75" style="width:6pt;height:6pt" o:bullet="t">
        <v:imagedata r:id="rId2" o:title="note"/>
      </v:shape>
    </w:pict>
  </w:numPicBullet>
  <w:numPicBullet w:numPicBulletId="2">
    <w:pict>
      <v:shape id="_x0000_i1028" type="#_x0000_t75" style="width:6pt;height:6pt" o:bullet="t">
        <v:imagedata r:id="rId3" o:title="astuce"/>
      </v:shape>
    </w:pict>
  </w:numPicBullet>
  <w:numPicBullet w:numPicBulletId="3">
    <w:pict>
      <v:shape id="_x0000_i1029" type="#_x0000_t75" style="width:6pt;height:6pt" o:bullet="t">
        <v:imagedata r:id="rId4" o:title="exemple"/>
      </v:shape>
    </w:pict>
  </w:numPicBullet>
  <w:numPicBullet w:numPicBulletId="4">
    <w:pict>
      <v:shape id="_x0000_i1030" type="#_x0000_t75" style="width:65.25pt;height:65.25pt" o:bullet="t">
        <v:imagedata r:id="rId5" o:title="acces"/>
      </v:shape>
    </w:pict>
  </w:numPicBullet>
  <w:numPicBullet w:numPicBulletId="5">
    <w:pict>
      <v:shape id="_x0000_i1031" type="#_x0000_t75" style="width:6pt;height:6pt" o:bullet="t">
        <v:imagedata r:id="rId6" o:title="acces"/>
      </v:shape>
    </w:pict>
  </w:numPicBullet>
  <w:numPicBullet w:numPicBulletId="6">
    <w:pict>
      <v:shape id="_x0000_i1032" type="#_x0000_t75" style="width:9pt;height:9pt" o:bullet="t">
        <v:imagedata r:id="rId7" o:title="super"/>
      </v:shape>
    </w:pict>
  </w:numPicBullet>
  <w:numPicBullet w:numPicBulletId="7">
    <w:pict>
      <v:shape id="_x0000_i1033" type="#_x0000_t75" style="width:87pt;height:87pt" o:bullet="t">
        <v:imagedata r:id="rId8" o:title="like"/>
      </v:shape>
    </w:pict>
  </w:numPicBullet>
  <w:numPicBullet w:numPicBulletId="8">
    <w:pict>
      <v:shape id="_x0000_i1034" type="#_x0000_t75" style="width:3.75pt;height:6.75pt" o:bullet="t">
        <v:imagedata r:id="rId9" o:title="Action2"/>
      </v:shape>
    </w:pict>
  </w:numPicBullet>
  <w:numPicBullet w:numPicBulletId="9">
    <w:pict>
      <v:shape id="_x0000_i1035" type="#_x0000_t75" style="width:9pt;height:9pt" o:bullet="t">
        <v:imagedata r:id="rId10" o:title="toc"/>
      </v:shape>
    </w:pict>
  </w:numPicBullet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3"/>
    <w:multiLevelType w:val="singleLevel"/>
    <w:tmpl w:val="40A437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C7D48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E"/>
    <w:multiLevelType w:val="singleLevel"/>
    <w:tmpl w:val="3D60068E"/>
    <w:lvl w:ilvl="0">
      <w:numFmt w:val="bullet"/>
      <w:lvlText w:val="*"/>
      <w:lvlJc w:val="left"/>
    </w:lvl>
  </w:abstractNum>
  <w:abstractNum w:abstractNumId="6" w15:restartNumberingAfterBreak="0">
    <w:nsid w:val="038F2C7E"/>
    <w:multiLevelType w:val="hybridMultilevel"/>
    <w:tmpl w:val="93E6566C"/>
    <w:lvl w:ilvl="0" w:tplc="06F42292">
      <w:start w:val="1"/>
      <w:numFmt w:val="bullet"/>
      <w:pStyle w:val="TableListBullet2Petit"/>
      <w:lvlText w:val=""/>
      <w:lvlJc w:val="left"/>
      <w:pPr>
        <w:ind w:left="814" w:hanging="360"/>
      </w:pPr>
      <w:rPr>
        <w:rFonts w:ascii="Webdings" w:hAnsi="Webdings" w:cs="Webdings" w:hint="default"/>
        <w:color w:val="007EB0"/>
        <w:sz w:val="18"/>
        <w:szCs w:val="36"/>
      </w:rPr>
    </w:lvl>
    <w:lvl w:ilvl="1" w:tplc="040C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7" w15:restartNumberingAfterBreak="0">
    <w:nsid w:val="058853B5"/>
    <w:multiLevelType w:val="hybridMultilevel"/>
    <w:tmpl w:val="3BFEDA76"/>
    <w:lvl w:ilvl="0" w:tplc="3B9A1104">
      <w:start w:val="1"/>
      <w:numFmt w:val="bullet"/>
      <w:pStyle w:val="TOCTitle"/>
      <w:lvlText w:val=""/>
      <w:lvlPicBulletId w:val="9"/>
      <w:lvlJc w:val="left"/>
      <w:pPr>
        <w:ind w:left="360" w:hanging="360"/>
      </w:pPr>
      <w:rPr>
        <w:rFonts w:ascii="Symbol" w:hAnsi="Symbol" w:hint="default"/>
        <w:color w:val="auto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9E25E8"/>
    <w:multiLevelType w:val="hybridMultilevel"/>
    <w:tmpl w:val="FF9ED710"/>
    <w:lvl w:ilvl="0" w:tplc="E07CAF42">
      <w:start w:val="1"/>
      <w:numFmt w:val="bullet"/>
      <w:pStyle w:val="Listepuces2"/>
      <w:lvlText w:val=""/>
      <w:lvlJc w:val="left"/>
      <w:pPr>
        <w:ind w:left="927" w:hanging="360"/>
      </w:pPr>
      <w:rPr>
        <w:rFonts w:ascii="Webdings" w:hAnsi="Webdings" w:cs="Webdings" w:hint="default"/>
        <w:color w:val="007EB0"/>
        <w:sz w:val="18"/>
        <w:szCs w:val="36"/>
      </w:rPr>
    </w:lvl>
    <w:lvl w:ilvl="1" w:tplc="040C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9" w15:restartNumberingAfterBreak="0">
    <w:nsid w:val="131B17FD"/>
    <w:multiLevelType w:val="singleLevel"/>
    <w:tmpl w:val="F2986174"/>
    <w:lvl w:ilvl="0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</w:abstractNum>
  <w:abstractNum w:abstractNumId="10" w15:restartNumberingAfterBreak="0">
    <w:nsid w:val="186A4C38"/>
    <w:multiLevelType w:val="hybridMultilevel"/>
    <w:tmpl w:val="82822A4A"/>
    <w:lvl w:ilvl="0" w:tplc="F55EE180">
      <w:start w:val="1"/>
      <w:numFmt w:val="bullet"/>
      <w:pStyle w:val="Action2"/>
      <w:lvlText w:val=""/>
      <w:lvlJc w:val="left"/>
      <w:pPr>
        <w:ind w:left="644" w:hanging="360"/>
      </w:pPr>
      <w:rPr>
        <w:rFonts w:ascii="Wingdings 3" w:hAnsi="Wingdings 3" w:cs="Wingdings 3" w:hint="default"/>
        <w:color w:val="007EB0"/>
        <w:sz w:val="18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872ABD"/>
    <w:multiLevelType w:val="multilevel"/>
    <w:tmpl w:val="3EE06B64"/>
    <w:lvl w:ilvl="0">
      <w:start w:val="1"/>
      <w:numFmt w:val="decimal"/>
      <w:suff w:val="nothing"/>
      <w:lvlText w:val="%1 - "/>
      <w:lvlJc w:val="left"/>
      <w:pPr>
        <w:ind w:left="851" w:hanging="851"/>
      </w:pPr>
      <w:rPr>
        <w:rFonts w:ascii="Verdana" w:hAnsi="Verdana" w:hint="default"/>
        <w:b/>
        <w:i w:val="0"/>
        <w:spacing w:val="38"/>
        <w:sz w:val="36"/>
      </w:rPr>
    </w:lvl>
    <w:lvl w:ilvl="1">
      <w:start w:val="1"/>
      <w:numFmt w:val="decimal"/>
      <w:lvlText w:val="%1.%2 - "/>
      <w:lvlJc w:val="left"/>
      <w:pPr>
        <w:tabs>
          <w:tab w:val="num" w:pos="1281"/>
        </w:tabs>
        <w:ind w:left="1281" w:hanging="1281"/>
      </w:pPr>
      <w:rPr>
        <w:rFonts w:hint="default"/>
      </w:rPr>
    </w:lvl>
    <w:lvl w:ilvl="2">
      <w:start w:val="1"/>
      <w:numFmt w:val="decimal"/>
      <w:suff w:val="nothing"/>
      <w:lvlText w:val="%1.%2.%3 - "/>
      <w:lvlJc w:val="left"/>
      <w:pPr>
        <w:ind w:left="720" w:hanging="720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%1.%2.%3.%4.%5.%6"/>
      <w:lvlJc w:val="left"/>
      <w:pPr>
        <w:tabs>
          <w:tab w:val="num" w:pos="1800"/>
        </w:tabs>
        <w:ind w:left="1152" w:hanging="1152"/>
      </w:pPr>
      <w:rPr>
        <w:rFonts w:hint="default"/>
      </w:rPr>
    </w:lvl>
    <w:lvl w:ilvl="6">
      <w:start w:val="1"/>
      <w:numFmt w:val="none"/>
      <w:pStyle w:val="Titre7"/>
      <w:lvlText w:val="%1.%2.%3.%4.%5.%6.%7"/>
      <w:lvlJc w:val="left"/>
      <w:pPr>
        <w:tabs>
          <w:tab w:val="num" w:pos="2160"/>
        </w:tabs>
        <w:ind w:left="1296" w:hanging="1296"/>
      </w:pPr>
      <w:rPr>
        <w:rFonts w:hint="default"/>
      </w:rPr>
    </w:lvl>
    <w:lvl w:ilvl="7">
      <w:start w:val="1"/>
      <w:numFmt w:val="none"/>
      <w:pStyle w:val="Titre8"/>
      <w:lvlText w:val="%1.%2.%3.%4.%5.%6.%7.%8"/>
      <w:lvlJc w:val="left"/>
      <w:pPr>
        <w:tabs>
          <w:tab w:val="num" w:pos="2160"/>
        </w:tabs>
        <w:ind w:left="1440" w:hanging="1440"/>
      </w:pPr>
      <w:rPr>
        <w:rFonts w:hint="default"/>
      </w:rPr>
    </w:lvl>
    <w:lvl w:ilvl="8">
      <w:start w:val="1"/>
      <w:numFmt w:val="none"/>
      <w:pStyle w:val="Titre9"/>
      <w:lvlText w:val="%1.%2.%3.%4.%5.%6.%7.%8.%9"/>
      <w:lvlJc w:val="left"/>
      <w:pPr>
        <w:tabs>
          <w:tab w:val="num" w:pos="2520"/>
        </w:tabs>
        <w:ind w:left="1584" w:hanging="1584"/>
      </w:pPr>
      <w:rPr>
        <w:rFonts w:hint="default"/>
      </w:rPr>
    </w:lvl>
  </w:abstractNum>
  <w:abstractNum w:abstractNumId="12" w15:restartNumberingAfterBreak="0">
    <w:nsid w:val="18F93422"/>
    <w:multiLevelType w:val="hybridMultilevel"/>
    <w:tmpl w:val="2B42F5A4"/>
    <w:lvl w:ilvl="0" w:tplc="02A869F2">
      <w:start w:val="1"/>
      <w:numFmt w:val="bullet"/>
      <w:pStyle w:val="Acces"/>
      <w:lvlText w:val=""/>
      <w:lvlPicBulletId w:val="5"/>
      <w:lvlJc w:val="left"/>
      <w:pPr>
        <w:ind w:left="360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B676B4"/>
    <w:multiLevelType w:val="hybridMultilevel"/>
    <w:tmpl w:val="A0429E8E"/>
    <w:lvl w:ilvl="0" w:tplc="C02E435C">
      <w:start w:val="1"/>
      <w:numFmt w:val="bullet"/>
      <w:pStyle w:val="TableListBulletPetit"/>
      <w:lvlText w:val=""/>
      <w:lvlJc w:val="left"/>
      <w:pPr>
        <w:ind w:left="530" w:hanging="360"/>
      </w:pPr>
      <w:rPr>
        <w:rFonts w:ascii="Webdings" w:hAnsi="Webdings" w:cs="Webdings" w:hint="default"/>
        <w:color w:val="276E9C"/>
        <w:sz w:val="18"/>
        <w:szCs w:val="36"/>
      </w:rPr>
    </w:lvl>
    <w:lvl w:ilvl="1" w:tplc="040C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4" w15:restartNumberingAfterBreak="0">
    <w:nsid w:val="23F77645"/>
    <w:multiLevelType w:val="hybridMultilevel"/>
    <w:tmpl w:val="741E3D48"/>
    <w:lvl w:ilvl="0" w:tplc="439E5D2A">
      <w:start w:val="1"/>
      <w:numFmt w:val="bullet"/>
      <w:pStyle w:val="Action3"/>
      <w:lvlText w:val=""/>
      <w:lvlJc w:val="left"/>
      <w:pPr>
        <w:ind w:left="927" w:hanging="360"/>
      </w:pPr>
      <w:rPr>
        <w:rFonts w:ascii="Wingdings 3" w:hAnsi="Wingdings 3" w:cs="Wingdings 3" w:hint="default"/>
        <w:color w:val="3C74BA"/>
        <w:sz w:val="18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40016D"/>
    <w:multiLevelType w:val="hybridMultilevel"/>
    <w:tmpl w:val="B3B49376"/>
    <w:lvl w:ilvl="0" w:tplc="A95C9988">
      <w:start w:val="1"/>
      <w:numFmt w:val="lowerLetter"/>
      <w:pStyle w:val="ListAlpha"/>
      <w:lvlText w:val="%1"/>
      <w:lvlJc w:val="left"/>
      <w:pPr>
        <w:tabs>
          <w:tab w:val="num" w:pos="680"/>
        </w:tabs>
        <w:ind w:left="680" w:hanging="680"/>
      </w:pPr>
      <w:rPr>
        <w:rFonts w:ascii="Arial" w:hAnsi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FF4535C"/>
    <w:multiLevelType w:val="hybridMultilevel"/>
    <w:tmpl w:val="7D28C766"/>
    <w:lvl w:ilvl="0" w:tplc="07C2EB0E">
      <w:start w:val="1"/>
      <w:numFmt w:val="bullet"/>
      <w:pStyle w:val="Exempleparagraphe"/>
      <w:lvlText w:val=""/>
      <w:lvlPicBulletId w:val="3"/>
      <w:lvlJc w:val="left"/>
      <w:pPr>
        <w:ind w:left="984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tabs>
          <w:tab w:val="num" w:pos="930"/>
        </w:tabs>
        <w:ind w:left="9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650"/>
        </w:tabs>
        <w:ind w:left="16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370"/>
        </w:tabs>
        <w:ind w:left="23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090"/>
        </w:tabs>
        <w:ind w:left="30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810"/>
        </w:tabs>
        <w:ind w:left="38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530"/>
        </w:tabs>
        <w:ind w:left="45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250"/>
        </w:tabs>
        <w:ind w:left="52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970"/>
        </w:tabs>
        <w:ind w:left="5970" w:hanging="360"/>
      </w:pPr>
      <w:rPr>
        <w:rFonts w:ascii="Wingdings" w:hAnsi="Wingdings" w:hint="default"/>
      </w:rPr>
    </w:lvl>
  </w:abstractNum>
  <w:abstractNum w:abstractNumId="17" w15:restartNumberingAfterBreak="0">
    <w:nsid w:val="39CA3F97"/>
    <w:multiLevelType w:val="multilevel"/>
    <w:tmpl w:val="D87E08F6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2"/>
      <w:lvlJc w:val="left"/>
      <w:pPr>
        <w:tabs>
          <w:tab w:val="num" w:pos="890"/>
        </w:tabs>
        <w:ind w:left="890" w:hanging="360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250"/>
        </w:tabs>
        <w:ind w:left="1250" w:hanging="36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610"/>
        </w:tabs>
        <w:ind w:left="1610" w:hanging="36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970"/>
        </w:tabs>
        <w:ind w:left="1970" w:hanging="36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330"/>
        </w:tabs>
        <w:ind w:left="233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690"/>
        </w:tabs>
        <w:ind w:left="269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050"/>
        </w:tabs>
        <w:ind w:left="305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410"/>
        </w:tabs>
        <w:ind w:left="3410" w:hanging="360"/>
      </w:pPr>
      <w:rPr>
        <w:rFonts w:hint="default"/>
      </w:rPr>
    </w:lvl>
  </w:abstractNum>
  <w:abstractNum w:abstractNumId="18" w15:restartNumberingAfterBreak="0">
    <w:nsid w:val="3BDA69C6"/>
    <w:multiLevelType w:val="hybridMultilevel"/>
    <w:tmpl w:val="F72CEF8C"/>
    <w:lvl w:ilvl="0" w:tplc="6E705144">
      <w:start w:val="1"/>
      <w:numFmt w:val="bullet"/>
      <w:pStyle w:val="TableListBullet"/>
      <w:lvlText w:val=""/>
      <w:lvlJc w:val="left"/>
      <w:pPr>
        <w:ind w:left="530" w:hanging="360"/>
      </w:pPr>
      <w:rPr>
        <w:rFonts w:ascii="Webdings" w:hAnsi="Webdings" w:cs="Webdings" w:hint="default"/>
        <w:color w:val="276E9C"/>
        <w:sz w:val="18"/>
        <w:szCs w:val="36"/>
      </w:rPr>
    </w:lvl>
    <w:lvl w:ilvl="1" w:tplc="040C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9" w15:restartNumberingAfterBreak="0">
    <w:nsid w:val="3D5064C6"/>
    <w:multiLevelType w:val="multilevel"/>
    <w:tmpl w:val="41B89DA2"/>
    <w:lvl w:ilvl="0">
      <w:start w:val="1"/>
      <w:numFmt w:val="bullet"/>
      <w:pStyle w:val="Action"/>
      <w:lvlText w:val=""/>
      <w:lvlJc w:val="left"/>
      <w:pPr>
        <w:ind w:left="360" w:hanging="360"/>
      </w:pPr>
      <w:rPr>
        <w:rFonts w:ascii="Wingdings 3" w:hAnsi="Wingdings 3" w:cs="Wingdings 3" w:hint="default"/>
        <w:color w:val="276E9C"/>
        <w:sz w:val="18"/>
        <w:szCs w:val="36"/>
      </w:rPr>
    </w:lvl>
    <w:lvl w:ilvl="1">
      <w:start w:val="1"/>
      <w:numFmt w:val="bullet"/>
      <w:lvlText w:val=""/>
      <w:lvlPicBulletId w:val="8"/>
      <w:lvlJc w:val="left"/>
      <w:pPr>
        <w:tabs>
          <w:tab w:val="num" w:pos="947"/>
        </w:tabs>
        <w:ind w:left="947" w:hanging="363"/>
      </w:pPr>
      <w:rPr>
        <w:rFonts w:ascii="Symbol" w:hAnsi="Symbol" w:hint="default"/>
        <w:color w:val="1785A5"/>
      </w:rPr>
    </w:lvl>
    <w:lvl w:ilvl="2">
      <w:start w:val="1"/>
      <w:numFmt w:val="decimal"/>
      <w:lvlText w:val="%1.%2.%3."/>
      <w:lvlJc w:val="left"/>
      <w:pPr>
        <w:tabs>
          <w:tab w:val="num" w:pos="1811"/>
        </w:tabs>
        <w:ind w:left="181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15"/>
        </w:tabs>
        <w:ind w:left="231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19"/>
        </w:tabs>
        <w:ind w:left="281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323"/>
        </w:tabs>
        <w:ind w:left="332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27"/>
        </w:tabs>
        <w:ind w:left="382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31"/>
        </w:tabs>
        <w:ind w:left="433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07"/>
        </w:tabs>
        <w:ind w:left="4907" w:hanging="1440"/>
      </w:pPr>
      <w:rPr>
        <w:rFonts w:hint="default"/>
      </w:rPr>
    </w:lvl>
  </w:abstractNum>
  <w:abstractNum w:abstractNumId="20" w15:restartNumberingAfterBreak="0">
    <w:nsid w:val="41A35EE1"/>
    <w:multiLevelType w:val="hybridMultilevel"/>
    <w:tmpl w:val="B0F0617A"/>
    <w:lvl w:ilvl="0" w:tplc="DBA853FC">
      <w:start w:val="1"/>
      <w:numFmt w:val="bullet"/>
      <w:pStyle w:val="Like"/>
      <w:lvlText w:val=""/>
      <w:lvlPicBulletId w:val="7"/>
      <w:lvlJc w:val="left"/>
      <w:pPr>
        <w:ind w:left="720" w:hanging="360"/>
      </w:pPr>
      <w:rPr>
        <w:rFonts w:ascii="Symbol" w:hAnsi="Symbol" w:hint="default"/>
        <w:color w:val="auto"/>
        <w:sz w:val="48"/>
        <w:szCs w:val="4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ED6FFC"/>
    <w:multiLevelType w:val="hybridMultilevel"/>
    <w:tmpl w:val="F9585D54"/>
    <w:lvl w:ilvl="0" w:tplc="0FB4F17E">
      <w:start w:val="1"/>
      <w:numFmt w:val="bullet"/>
      <w:pStyle w:val="TableListBullet2"/>
      <w:lvlText w:val=""/>
      <w:lvlJc w:val="left"/>
      <w:pPr>
        <w:ind w:left="814" w:hanging="360"/>
      </w:pPr>
      <w:rPr>
        <w:rFonts w:ascii="Webdings" w:hAnsi="Webdings" w:cs="Webdings" w:hint="default"/>
        <w:color w:val="007EB0"/>
        <w:sz w:val="18"/>
        <w:szCs w:val="36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452E3556"/>
    <w:multiLevelType w:val="multilevel"/>
    <w:tmpl w:val="4AC83586"/>
    <w:lvl w:ilvl="0">
      <w:start w:val="1"/>
      <w:numFmt w:val="bullet"/>
      <w:pStyle w:val="Listepuces"/>
      <w:lvlText w:val=""/>
      <w:lvlJc w:val="left"/>
      <w:pPr>
        <w:ind w:left="644" w:hanging="360"/>
      </w:pPr>
      <w:rPr>
        <w:rFonts w:ascii="Webdings" w:hAnsi="Webdings" w:cs="Webdings" w:hint="default"/>
        <w:color w:val="276E9C"/>
        <w:sz w:val="18"/>
        <w:szCs w:val="36"/>
      </w:rPr>
    </w:lvl>
    <w:lvl w:ilvl="1">
      <w:start w:val="1"/>
      <w:numFmt w:val="bullet"/>
      <w:lvlText w:val="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  <w:color w:val="1785A5"/>
        <w:sz w:val="16"/>
      </w:rPr>
    </w:lvl>
    <w:lvl w:ilvl="2">
      <w:start w:val="1"/>
      <w:numFmt w:val="bullet"/>
      <w:lvlText w:val="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  <w:color w:val="1C96B4"/>
      </w:rPr>
    </w:lvl>
    <w:lvl w:ilvl="3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5">
      <w:start w:val="1"/>
      <w:numFmt w:val="bullet"/>
      <w:lvlText w:val="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</w:abstractNum>
  <w:abstractNum w:abstractNumId="23" w15:restartNumberingAfterBreak="0">
    <w:nsid w:val="4C5E6876"/>
    <w:multiLevelType w:val="hybridMultilevel"/>
    <w:tmpl w:val="D124F4D8"/>
    <w:lvl w:ilvl="0" w:tplc="D27A2B84">
      <w:start w:val="1"/>
      <w:numFmt w:val="bullet"/>
      <w:pStyle w:val="TableNote"/>
      <w:lvlText w:val=""/>
      <w:lvlPicBulletId w:val="1"/>
      <w:lvlJc w:val="left"/>
      <w:pPr>
        <w:ind w:left="587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4" w15:restartNumberingAfterBreak="0">
    <w:nsid w:val="4DB60CAA"/>
    <w:multiLevelType w:val="hybridMultilevel"/>
    <w:tmpl w:val="035E763A"/>
    <w:lvl w:ilvl="0" w:tplc="FF3C5448">
      <w:start w:val="1"/>
      <w:numFmt w:val="bullet"/>
      <w:pStyle w:val="Warning"/>
      <w:lvlText w:val=""/>
      <w:lvlPicBulletId w:val="0"/>
      <w:lvlJc w:val="left"/>
      <w:pPr>
        <w:ind w:left="1211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tabs>
          <w:tab w:val="num" w:pos="1554"/>
        </w:tabs>
        <w:ind w:left="155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74"/>
        </w:tabs>
        <w:ind w:left="227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94"/>
        </w:tabs>
        <w:ind w:left="299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14"/>
        </w:tabs>
        <w:ind w:left="371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34"/>
        </w:tabs>
        <w:ind w:left="443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54"/>
        </w:tabs>
        <w:ind w:left="515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74"/>
        </w:tabs>
        <w:ind w:left="587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94"/>
        </w:tabs>
        <w:ind w:left="6594" w:hanging="360"/>
      </w:pPr>
      <w:rPr>
        <w:rFonts w:ascii="Wingdings" w:hAnsi="Wingdings" w:hint="default"/>
      </w:rPr>
    </w:lvl>
  </w:abstractNum>
  <w:abstractNum w:abstractNumId="25" w15:restartNumberingAfterBreak="0">
    <w:nsid w:val="518D59BE"/>
    <w:multiLevelType w:val="hybridMultilevel"/>
    <w:tmpl w:val="0F1E4200"/>
    <w:lvl w:ilvl="0" w:tplc="8C00800A">
      <w:start w:val="1"/>
      <w:numFmt w:val="bullet"/>
      <w:pStyle w:val="aidetitremauve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AF31FA"/>
    <w:multiLevelType w:val="multilevel"/>
    <w:tmpl w:val="5E147F6E"/>
    <w:lvl w:ilvl="0">
      <w:start w:val="1"/>
      <w:numFmt w:val="bullet"/>
      <w:lvlText w:val=""/>
      <w:lvlJc w:val="left"/>
      <w:pPr>
        <w:ind w:left="1211" w:hanging="360"/>
      </w:pPr>
      <w:rPr>
        <w:rFonts w:ascii="Webdings" w:hAnsi="Webdings" w:hint="default"/>
        <w:color w:val="7F7F7F"/>
        <w:sz w:val="20"/>
        <w:szCs w:val="36"/>
      </w:rPr>
    </w:lvl>
    <w:lvl w:ilvl="1">
      <w:start w:val="1"/>
      <w:numFmt w:val="bullet"/>
      <w:lvlText w:val=""/>
      <w:lvlJc w:val="left"/>
      <w:pPr>
        <w:tabs>
          <w:tab w:val="num" w:pos="984"/>
        </w:tabs>
        <w:ind w:left="984" w:hanging="360"/>
      </w:pPr>
      <w:rPr>
        <w:rFonts w:ascii="Wingdings" w:hAnsi="Wingdings" w:hint="default"/>
        <w:color w:val="1785A5"/>
        <w:sz w:val="14"/>
      </w:rPr>
    </w:lvl>
    <w:lvl w:ilvl="2">
      <w:start w:val="1"/>
      <w:numFmt w:val="bullet"/>
      <w:lvlText w:val=""/>
      <w:lvlJc w:val="left"/>
      <w:pPr>
        <w:tabs>
          <w:tab w:val="num" w:pos="1344"/>
        </w:tabs>
        <w:ind w:left="1344" w:hanging="360"/>
      </w:pPr>
      <w:rPr>
        <w:rFonts w:ascii="Wingdings" w:hAnsi="Wingdings" w:hint="default"/>
        <w:color w:val="1C96B4"/>
        <w:sz w:val="14"/>
      </w:rPr>
    </w:lvl>
    <w:lvl w:ilvl="3">
      <w:start w:val="1"/>
      <w:numFmt w:val="bullet"/>
      <w:pStyle w:val="Listepuces4"/>
      <w:lvlText w:val=""/>
      <w:lvlJc w:val="left"/>
      <w:pPr>
        <w:tabs>
          <w:tab w:val="num" w:pos="1704"/>
        </w:tabs>
        <w:ind w:left="1704" w:hanging="360"/>
      </w:pPr>
      <w:rPr>
        <w:rFonts w:ascii="Symbol" w:hAnsi="Symbol" w:hint="default"/>
      </w:rPr>
    </w:lvl>
    <w:lvl w:ilvl="4">
      <w:start w:val="1"/>
      <w:numFmt w:val="bullet"/>
      <w:pStyle w:val="Listepuces5"/>
      <w:lvlText w:val=""/>
      <w:lvlJc w:val="left"/>
      <w:pPr>
        <w:tabs>
          <w:tab w:val="num" w:pos="2064"/>
        </w:tabs>
        <w:ind w:left="2064" w:hanging="360"/>
      </w:pPr>
      <w:rPr>
        <w:rFonts w:ascii="Wingdings" w:hAnsi="Wingdings" w:hint="default"/>
      </w:rPr>
    </w:lvl>
    <w:lvl w:ilvl="5">
      <w:start w:val="1"/>
      <w:numFmt w:val="bullet"/>
      <w:lvlText w:val=""/>
      <w:lvlJc w:val="left"/>
      <w:pPr>
        <w:tabs>
          <w:tab w:val="num" w:pos="2424"/>
        </w:tabs>
        <w:ind w:left="242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784"/>
        </w:tabs>
        <w:ind w:left="278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144"/>
        </w:tabs>
        <w:ind w:left="314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504"/>
        </w:tabs>
        <w:ind w:left="3504" w:hanging="360"/>
      </w:pPr>
      <w:rPr>
        <w:rFonts w:ascii="Symbol" w:hAnsi="Symbol" w:hint="default"/>
      </w:rPr>
    </w:lvl>
  </w:abstractNum>
  <w:abstractNum w:abstractNumId="27" w15:restartNumberingAfterBreak="0">
    <w:nsid w:val="5B2B495D"/>
    <w:multiLevelType w:val="hybridMultilevel"/>
    <w:tmpl w:val="DD326FA0"/>
    <w:lvl w:ilvl="0" w:tplc="4B1E3E00">
      <w:start w:val="1"/>
      <w:numFmt w:val="bullet"/>
      <w:pStyle w:val="ExempleBullet2"/>
      <w:lvlText w:val="ü"/>
      <w:lvlJc w:val="left"/>
      <w:pPr>
        <w:ind w:left="1097" w:hanging="360"/>
      </w:pPr>
      <w:rPr>
        <w:rFonts w:ascii="Wingdings" w:hAnsi="Wingdings" w:cs="Wingdings" w:hint="default"/>
        <w:b/>
        <w:i w:val="0"/>
        <w:color w:val="3C74BA"/>
        <w:sz w:val="18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FE3E62"/>
    <w:multiLevelType w:val="hybridMultilevel"/>
    <w:tmpl w:val="BE242104"/>
    <w:lvl w:ilvl="0" w:tplc="5BECDE6E">
      <w:start w:val="1"/>
      <w:numFmt w:val="bullet"/>
      <w:pStyle w:val="Valeur"/>
      <w:lvlText w:val=""/>
      <w:lvlPicBulletId w:val="6"/>
      <w:lvlJc w:val="left"/>
      <w:pPr>
        <w:ind w:left="984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D264D4"/>
    <w:multiLevelType w:val="hybridMultilevel"/>
    <w:tmpl w:val="46C0CA04"/>
    <w:lvl w:ilvl="0" w:tplc="8DF68EF8">
      <w:start w:val="1"/>
      <w:numFmt w:val="bullet"/>
      <w:pStyle w:val="Listepuces3"/>
      <w:lvlText w:val=""/>
      <w:lvlJc w:val="left"/>
      <w:pPr>
        <w:ind w:left="1211" w:hanging="360"/>
      </w:pPr>
      <w:rPr>
        <w:rFonts w:ascii="Webdings" w:hAnsi="Webdings" w:cs="Webdings" w:hint="default"/>
        <w:color w:val="3C74BA"/>
        <w:sz w:val="18"/>
        <w:szCs w:val="36"/>
      </w:rPr>
    </w:lvl>
    <w:lvl w:ilvl="1" w:tplc="040C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0" w15:restartNumberingAfterBreak="0">
    <w:nsid w:val="691B7399"/>
    <w:multiLevelType w:val="hybridMultilevel"/>
    <w:tmpl w:val="E926123C"/>
    <w:lvl w:ilvl="0" w:tplc="F5A2C9B6">
      <w:start w:val="1"/>
      <w:numFmt w:val="bullet"/>
      <w:pStyle w:val="Note"/>
      <w:lvlText w:val=""/>
      <w:lvlPicBulletId w:val="1"/>
      <w:lvlJc w:val="left"/>
      <w:pPr>
        <w:ind w:left="984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916C45"/>
    <w:multiLevelType w:val="hybridMultilevel"/>
    <w:tmpl w:val="D25E194C"/>
    <w:lvl w:ilvl="0" w:tplc="B372B88E">
      <w:start w:val="1"/>
      <w:numFmt w:val="bullet"/>
      <w:pStyle w:val="NoteBullet2"/>
      <w:lvlText w:val="ü"/>
      <w:lvlJc w:val="left"/>
      <w:pPr>
        <w:ind w:left="1097" w:hanging="360"/>
      </w:pPr>
      <w:rPr>
        <w:rFonts w:ascii="Wingdings" w:hAnsi="Wingdings" w:cs="Wingdings" w:hint="default"/>
        <w:b/>
        <w:i w:val="0"/>
        <w:color w:val="276E9C"/>
        <w:sz w:val="18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3C5BA8"/>
    <w:multiLevelType w:val="hybridMultilevel"/>
    <w:tmpl w:val="3160B9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F64AB2"/>
    <w:multiLevelType w:val="hybridMultilevel"/>
    <w:tmpl w:val="C532C3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A32800"/>
    <w:multiLevelType w:val="hybridMultilevel"/>
    <w:tmpl w:val="8B388180"/>
    <w:lvl w:ilvl="0" w:tplc="5B4E2F1C">
      <w:start w:val="1"/>
      <w:numFmt w:val="bullet"/>
      <w:pStyle w:val="Astuce"/>
      <w:lvlText w:val=""/>
      <w:lvlPicBulletId w:val="2"/>
      <w:lvlJc w:val="left"/>
      <w:pPr>
        <w:ind w:left="984" w:hanging="360"/>
      </w:pPr>
      <w:rPr>
        <w:rFonts w:ascii="Symbol" w:hAnsi="Symbol" w:hint="default"/>
        <w:color w:val="auto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332CA8"/>
    <w:multiLevelType w:val="hybridMultilevel"/>
    <w:tmpl w:val="BCAEF82E"/>
    <w:lvl w:ilvl="0" w:tplc="78B88CD2">
      <w:start w:val="1"/>
      <w:numFmt w:val="lowerLetter"/>
      <w:pStyle w:val="ListAlpha2"/>
      <w:lvlText w:val="%1)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35"/>
  </w:num>
  <w:num w:numId="7">
    <w:abstractNumId w:val="15"/>
  </w:num>
  <w:num w:numId="8">
    <w:abstractNumId w:val="17"/>
  </w:num>
  <w:num w:numId="9">
    <w:abstractNumId w:val="24"/>
  </w:num>
  <w:num w:numId="10">
    <w:abstractNumId w:val="30"/>
  </w:num>
  <w:num w:numId="11">
    <w:abstractNumId w:val="34"/>
  </w:num>
  <w:num w:numId="12">
    <w:abstractNumId w:val="16"/>
  </w:num>
  <w:num w:numId="13">
    <w:abstractNumId w:val="11"/>
  </w:num>
  <w:num w:numId="14">
    <w:abstractNumId w:val="25"/>
  </w:num>
  <w:num w:numId="15">
    <w:abstractNumId w:val="12"/>
  </w:num>
  <w:num w:numId="16">
    <w:abstractNumId w:val="28"/>
  </w:num>
  <w:num w:numId="17">
    <w:abstractNumId w:val="18"/>
  </w:num>
  <w:num w:numId="18">
    <w:abstractNumId w:val="20"/>
  </w:num>
  <w:num w:numId="19">
    <w:abstractNumId w:val="19"/>
  </w:num>
  <w:num w:numId="20">
    <w:abstractNumId w:val="10"/>
  </w:num>
  <w:num w:numId="21">
    <w:abstractNumId w:val="14"/>
  </w:num>
  <w:num w:numId="22">
    <w:abstractNumId w:val="22"/>
  </w:num>
  <w:num w:numId="23">
    <w:abstractNumId w:val="8"/>
  </w:num>
  <w:num w:numId="24">
    <w:abstractNumId w:val="26"/>
  </w:num>
  <w:num w:numId="25">
    <w:abstractNumId w:val="29"/>
  </w:num>
  <w:num w:numId="26">
    <w:abstractNumId w:val="7"/>
  </w:num>
  <w:num w:numId="27">
    <w:abstractNumId w:val="21"/>
  </w:num>
  <w:num w:numId="28">
    <w:abstractNumId w:val="23"/>
  </w:num>
  <w:num w:numId="29">
    <w:abstractNumId w:val="13"/>
  </w:num>
  <w:num w:numId="30">
    <w:abstractNumId w:val="6"/>
  </w:num>
  <w:num w:numId="31">
    <w:abstractNumId w:val="27"/>
  </w:num>
  <w:num w:numId="32">
    <w:abstractNumId w:val="31"/>
  </w:num>
  <w:num w:numId="33">
    <w:abstractNumId w:val="5"/>
    <w:lvlOverride w:ilvl="0">
      <w:lvl w:ilvl="0">
        <w:numFmt w:val="bullet"/>
        <w:lvlText w:val=""/>
        <w:legacy w:legacy="1" w:legacySpace="0" w:legacyIndent="0"/>
        <w:lvlJc w:val="left"/>
        <w:pPr>
          <w:ind w:left="270" w:firstLine="0"/>
        </w:pPr>
        <w:rPr>
          <w:rFonts w:ascii="Wingdings" w:hAnsi="Wingdings" w:hint="default"/>
        </w:rPr>
      </w:lvl>
    </w:lvlOverride>
  </w:num>
  <w:num w:numId="34">
    <w:abstractNumId w:val="5"/>
    <w:lvlOverride w:ilvl="0">
      <w:lvl w:ilvl="0">
        <w:numFmt w:val="bullet"/>
        <w:lvlText w:val=""/>
        <w:legacy w:legacy="1" w:legacySpace="0" w:legacyIndent="0"/>
        <w:lvlJc w:val="left"/>
        <w:pPr>
          <w:ind w:left="270" w:firstLine="0"/>
        </w:pPr>
        <w:rPr>
          <w:rFonts w:ascii="Wingdings" w:hAnsi="Wingdings" w:hint="default"/>
        </w:rPr>
      </w:lvl>
    </w:lvlOverride>
  </w:num>
  <w:num w:numId="35">
    <w:abstractNumId w:val="9"/>
  </w:num>
  <w:num w:numId="36">
    <w:abstractNumId w:val="32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linkStyl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5D0"/>
    <w:rsid w:val="00090BF9"/>
    <w:rsid w:val="0011602A"/>
    <w:rsid w:val="00151A7D"/>
    <w:rsid w:val="001753DB"/>
    <w:rsid w:val="00176B21"/>
    <w:rsid w:val="00252187"/>
    <w:rsid w:val="002B4D4B"/>
    <w:rsid w:val="002D5D53"/>
    <w:rsid w:val="002E7C80"/>
    <w:rsid w:val="003573D7"/>
    <w:rsid w:val="00385E1A"/>
    <w:rsid w:val="00413F57"/>
    <w:rsid w:val="005E2CBB"/>
    <w:rsid w:val="00670443"/>
    <w:rsid w:val="007563A4"/>
    <w:rsid w:val="00817931"/>
    <w:rsid w:val="008515F3"/>
    <w:rsid w:val="008542A9"/>
    <w:rsid w:val="008C2604"/>
    <w:rsid w:val="008E2751"/>
    <w:rsid w:val="00991506"/>
    <w:rsid w:val="009B5E43"/>
    <w:rsid w:val="009E11A6"/>
    <w:rsid w:val="00A15975"/>
    <w:rsid w:val="00A456F6"/>
    <w:rsid w:val="00A908F6"/>
    <w:rsid w:val="00AA13D3"/>
    <w:rsid w:val="00BC3CFD"/>
    <w:rsid w:val="00BE7F7D"/>
    <w:rsid w:val="00CD1784"/>
    <w:rsid w:val="00D76411"/>
    <w:rsid w:val="00D971BC"/>
    <w:rsid w:val="00DF3086"/>
    <w:rsid w:val="00E31E2C"/>
    <w:rsid w:val="00EA75D0"/>
    <w:rsid w:val="00F75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ocId w14:val="66FD2BA8"/>
  <w14:defaultImageDpi w14:val="96"/>
  <w15:docId w15:val="{6E7FFB65-BAD6-41A9-925D-14A5B9E5F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1E2C"/>
    <w:pPr>
      <w:spacing w:after="0" w:line="240" w:lineRule="auto"/>
    </w:pPr>
    <w:rPr>
      <w:rFonts w:ascii="Open Sans" w:eastAsiaTheme="minorHAnsi" w:hAnsi="Open Sans" w:cs="Times New Roman"/>
      <w:sz w:val="20"/>
      <w:szCs w:val="20"/>
      <w:lang w:eastAsia="en-US"/>
    </w:rPr>
  </w:style>
  <w:style w:type="paragraph" w:styleId="Titre1">
    <w:name w:val="heading 1"/>
    <w:basedOn w:val="HeadingBase"/>
    <w:next w:val="Corpsdetexte"/>
    <w:link w:val="Titre1Car"/>
    <w:qFormat/>
    <w:rsid w:val="00E31E2C"/>
    <w:pPr>
      <w:tabs>
        <w:tab w:val="left" w:pos="170"/>
      </w:tabs>
      <w:spacing w:before="360" w:after="240" w:line="500" w:lineRule="exact"/>
      <w:ind w:firstLine="0"/>
      <w:outlineLvl w:val="0"/>
    </w:pPr>
    <w:rPr>
      <w:color w:val="276E9C"/>
      <w:sz w:val="46"/>
      <w:lang w:val="x-none"/>
    </w:rPr>
  </w:style>
  <w:style w:type="paragraph" w:styleId="Titre2">
    <w:name w:val="heading 2"/>
    <w:basedOn w:val="HeadingBase"/>
    <w:next w:val="Corpsdetexte"/>
    <w:link w:val="Titre2Car"/>
    <w:qFormat/>
    <w:rsid w:val="00E31E2C"/>
    <w:pPr>
      <w:tabs>
        <w:tab w:val="left" w:pos="284"/>
      </w:tabs>
      <w:spacing w:before="360" w:after="240" w:line="460" w:lineRule="exact"/>
      <w:ind w:firstLine="0"/>
      <w:outlineLvl w:val="1"/>
    </w:pPr>
    <w:rPr>
      <w:color w:val="007EB0"/>
      <w:sz w:val="42"/>
      <w:lang w:val="x-none"/>
    </w:rPr>
  </w:style>
  <w:style w:type="paragraph" w:styleId="Titre3">
    <w:name w:val="heading 3"/>
    <w:basedOn w:val="HeadingBase"/>
    <w:next w:val="Corpsdetexte"/>
    <w:link w:val="Titre3Car"/>
    <w:qFormat/>
    <w:rsid w:val="00E31E2C"/>
    <w:pPr>
      <w:tabs>
        <w:tab w:val="left" w:pos="397"/>
      </w:tabs>
      <w:spacing w:before="360" w:after="240" w:line="420" w:lineRule="exact"/>
      <w:ind w:firstLine="0"/>
      <w:outlineLvl w:val="2"/>
    </w:pPr>
    <w:rPr>
      <w:color w:val="3C74BA"/>
      <w:sz w:val="38"/>
      <w:lang w:val="x-none"/>
    </w:rPr>
  </w:style>
  <w:style w:type="paragraph" w:styleId="Titre4">
    <w:name w:val="heading 4"/>
    <w:basedOn w:val="HeadingBase"/>
    <w:next w:val="Corpsdetexte"/>
    <w:link w:val="Titre4Car"/>
    <w:qFormat/>
    <w:rsid w:val="00E31E2C"/>
    <w:pPr>
      <w:tabs>
        <w:tab w:val="left" w:pos="454"/>
      </w:tabs>
      <w:spacing w:before="360" w:after="240" w:line="380" w:lineRule="exact"/>
      <w:ind w:firstLine="0"/>
      <w:outlineLvl w:val="3"/>
    </w:pPr>
    <w:rPr>
      <w:color w:val="546E7A"/>
      <w:sz w:val="34"/>
      <w:lang w:val="x-none"/>
    </w:rPr>
  </w:style>
  <w:style w:type="paragraph" w:styleId="Titre5">
    <w:name w:val="heading 5"/>
    <w:basedOn w:val="HeadingBase"/>
    <w:next w:val="Normal"/>
    <w:link w:val="Titre5Car"/>
    <w:rsid w:val="00E31E2C"/>
    <w:pPr>
      <w:ind w:firstLine="0"/>
      <w:outlineLvl w:val="4"/>
    </w:pPr>
    <w:rPr>
      <w:color w:val="276E9C"/>
      <w:sz w:val="32"/>
      <w:lang w:val="x-none"/>
    </w:rPr>
  </w:style>
  <w:style w:type="paragraph" w:styleId="Titre6">
    <w:name w:val="heading 6"/>
    <w:basedOn w:val="HeadingBase"/>
    <w:next w:val="Normal"/>
    <w:link w:val="Titre6Car"/>
    <w:rsid w:val="00E31E2C"/>
    <w:pPr>
      <w:ind w:firstLine="0"/>
      <w:outlineLvl w:val="5"/>
    </w:pPr>
    <w:rPr>
      <w:color w:val="007EB0"/>
      <w:sz w:val="30"/>
      <w:lang w:val="x-none"/>
    </w:rPr>
  </w:style>
  <w:style w:type="paragraph" w:styleId="Titre7">
    <w:name w:val="heading 7"/>
    <w:basedOn w:val="Normal"/>
    <w:next w:val="Normal"/>
    <w:link w:val="Titre7Car"/>
    <w:qFormat/>
    <w:rsid w:val="00E31E2C"/>
    <w:pPr>
      <w:numPr>
        <w:ilvl w:val="6"/>
        <w:numId w:val="13"/>
      </w:numPr>
      <w:outlineLvl w:val="6"/>
    </w:pPr>
    <w:rPr>
      <w:i/>
    </w:rPr>
  </w:style>
  <w:style w:type="paragraph" w:styleId="Titre8">
    <w:name w:val="heading 8"/>
    <w:basedOn w:val="Normal"/>
    <w:next w:val="Normal"/>
    <w:link w:val="Titre8Car"/>
    <w:qFormat/>
    <w:rsid w:val="00E31E2C"/>
    <w:pPr>
      <w:numPr>
        <w:ilvl w:val="7"/>
        <w:numId w:val="13"/>
      </w:numPr>
      <w:outlineLvl w:val="7"/>
    </w:pPr>
    <w:rPr>
      <w:i/>
    </w:rPr>
  </w:style>
  <w:style w:type="paragraph" w:styleId="Titre9">
    <w:name w:val="heading 9"/>
    <w:basedOn w:val="Normal"/>
    <w:next w:val="Normal"/>
    <w:link w:val="Titre9Car"/>
    <w:qFormat/>
    <w:rsid w:val="00E31E2C"/>
    <w:pPr>
      <w:numPr>
        <w:ilvl w:val="8"/>
        <w:numId w:val="13"/>
      </w:numPr>
      <w:outlineLvl w:val="8"/>
    </w:pPr>
    <w:rPr>
      <w:i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E31E2C"/>
    <w:rPr>
      <w:rFonts w:ascii="Open Sans" w:eastAsia="Times New Roman" w:hAnsi="Open Sans" w:cs="Times New Roman"/>
      <w:smallCaps/>
      <w:color w:val="276E9C"/>
      <w:sz w:val="46"/>
      <w:szCs w:val="20"/>
      <w:lang w:val="x-none" w:eastAsia="en-US"/>
    </w:rPr>
  </w:style>
  <w:style w:type="character" w:customStyle="1" w:styleId="Titre2Car">
    <w:name w:val="Titre 2 Car"/>
    <w:link w:val="Titre2"/>
    <w:rsid w:val="00E31E2C"/>
    <w:rPr>
      <w:rFonts w:ascii="Open Sans" w:eastAsia="Times New Roman" w:hAnsi="Open Sans" w:cs="Times New Roman"/>
      <w:smallCaps/>
      <w:color w:val="007EB0"/>
      <w:sz w:val="42"/>
      <w:szCs w:val="20"/>
      <w:lang w:val="x-none" w:eastAsia="en-US"/>
    </w:rPr>
  </w:style>
  <w:style w:type="paragraph" w:styleId="Corpsdetexte">
    <w:name w:val="Body Text"/>
    <w:basedOn w:val="Normal"/>
    <w:link w:val="CorpsdetexteCar"/>
    <w:rsid w:val="00E31E2C"/>
    <w:pPr>
      <w:spacing w:before="60" w:after="60"/>
      <w:jc w:val="both"/>
    </w:pPr>
    <w:rPr>
      <w:lang w:val="x-none"/>
    </w:rPr>
  </w:style>
  <w:style w:type="character" w:customStyle="1" w:styleId="CorpsdetexteCar">
    <w:name w:val="Corps de texte Car"/>
    <w:link w:val="Corpsdetexte"/>
    <w:rsid w:val="00E31E2C"/>
    <w:rPr>
      <w:rFonts w:ascii="Open Sans" w:eastAsiaTheme="minorHAnsi" w:hAnsi="Open Sans" w:cs="Times New Roman"/>
      <w:sz w:val="20"/>
      <w:szCs w:val="20"/>
      <w:lang w:val="x-none" w:eastAsia="en-US"/>
    </w:rPr>
  </w:style>
  <w:style w:type="paragraph" w:styleId="Titre">
    <w:name w:val="Title"/>
    <w:link w:val="TitreCar"/>
    <w:rsid w:val="00E31E2C"/>
    <w:pPr>
      <w:widowControl w:val="0"/>
      <w:spacing w:before="5400" w:after="0" w:line="960" w:lineRule="exact"/>
      <w:ind w:left="1247" w:right="1247"/>
    </w:pPr>
    <w:rPr>
      <w:rFonts w:ascii="Gputeks" w:eastAsia="Times New Roman" w:hAnsi="Gputeks" w:cs="Times New Roman"/>
      <w:color w:val="FFFFFF"/>
      <w:spacing w:val="20"/>
      <w:sz w:val="70"/>
      <w:szCs w:val="20"/>
      <w:lang w:eastAsia="en-US"/>
    </w:rPr>
  </w:style>
  <w:style w:type="character" w:customStyle="1" w:styleId="TitreCar">
    <w:name w:val="Titre Car"/>
    <w:basedOn w:val="Policepardfaut"/>
    <w:link w:val="Titre"/>
    <w:rPr>
      <w:rFonts w:ascii="Gputeks" w:eastAsia="Times New Roman" w:hAnsi="Gputeks" w:cs="Times New Roman"/>
      <w:color w:val="FFFFFF"/>
      <w:spacing w:val="20"/>
      <w:sz w:val="70"/>
      <w:szCs w:val="20"/>
      <w:lang w:eastAsia="en-US"/>
    </w:rPr>
  </w:style>
  <w:style w:type="paragraph" w:styleId="Listepuces">
    <w:name w:val="List Bullet"/>
    <w:basedOn w:val="Liste"/>
    <w:rsid w:val="00E31E2C"/>
    <w:pPr>
      <w:numPr>
        <w:numId w:val="22"/>
      </w:numPr>
      <w:ind w:left="568" w:hanging="284"/>
    </w:pPr>
  </w:style>
  <w:style w:type="paragraph" w:customStyle="1" w:styleId="Note">
    <w:name w:val="Note"/>
    <w:basedOn w:val="Corpsdetexte"/>
    <w:rsid w:val="00E31E2C"/>
    <w:pPr>
      <w:numPr>
        <w:numId w:val="10"/>
      </w:numPr>
      <w:tabs>
        <w:tab w:val="left" w:pos="1021"/>
      </w:tabs>
      <w:spacing w:before="180" w:after="180"/>
      <w:ind w:left="624" w:firstLine="0"/>
    </w:pPr>
    <w:rPr>
      <w:rFonts w:cs="Arial"/>
      <w:color w:val="276E9C"/>
      <w:szCs w:val="24"/>
    </w:rPr>
  </w:style>
  <w:style w:type="character" w:customStyle="1" w:styleId="SpecialBold">
    <w:name w:val="Special Bold"/>
    <w:rsid w:val="00E31E2C"/>
    <w:rPr>
      <w:b/>
    </w:rPr>
  </w:style>
  <w:style w:type="paragraph" w:customStyle="1" w:styleId="TOCTitle">
    <w:name w:val="TOCTitle"/>
    <w:basedOn w:val="TOCBase"/>
    <w:rsid w:val="00E31E2C"/>
    <w:pPr>
      <w:numPr>
        <w:numId w:val="26"/>
      </w:numPr>
      <w:tabs>
        <w:tab w:val="left" w:pos="454"/>
      </w:tabs>
      <w:spacing w:after="120"/>
      <w:ind w:left="454" w:hanging="454"/>
    </w:pPr>
    <w:rPr>
      <w:smallCaps w:val="0"/>
      <w:color w:val="276E9C"/>
      <w:sz w:val="38"/>
    </w:rPr>
  </w:style>
  <w:style w:type="paragraph" w:styleId="Listepuces2">
    <w:name w:val="List Bullet 2"/>
    <w:basedOn w:val="Liste"/>
    <w:rsid w:val="00E31E2C"/>
    <w:pPr>
      <w:numPr>
        <w:numId w:val="23"/>
      </w:numPr>
      <w:ind w:left="851" w:hanging="284"/>
    </w:pPr>
  </w:style>
  <w:style w:type="paragraph" w:customStyle="1" w:styleId="AllowPageBreak">
    <w:name w:val="AllowPageBreak"/>
    <w:rsid w:val="00E31E2C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val="en-AU" w:eastAsia="en-US"/>
    </w:rPr>
  </w:style>
  <w:style w:type="paragraph" w:styleId="Sous-titre">
    <w:name w:val="Subtitle"/>
    <w:basedOn w:val="Normal"/>
    <w:link w:val="Sous-titreCar"/>
    <w:qFormat/>
    <w:rsid w:val="00E31E2C"/>
    <w:pPr>
      <w:spacing w:before="1600" w:after="240"/>
      <w:ind w:left="4820"/>
    </w:pPr>
    <w:rPr>
      <w:rFonts w:ascii="ITC Kabel Book" w:hAnsi="ITC Kabel Book"/>
      <w:color w:val="37474F"/>
      <w:sz w:val="36"/>
    </w:rPr>
  </w:style>
  <w:style w:type="character" w:customStyle="1" w:styleId="Sous-titreCar">
    <w:name w:val="Sous-titre Car"/>
    <w:basedOn w:val="Policepardfaut"/>
    <w:link w:val="Sous-titre"/>
    <w:rPr>
      <w:rFonts w:ascii="ITC Kabel Book" w:eastAsiaTheme="minorHAnsi" w:hAnsi="ITC Kabel Book" w:cs="Times New Roman"/>
      <w:color w:val="37474F"/>
      <w:sz w:val="36"/>
      <w:szCs w:val="20"/>
      <w:lang w:eastAsia="en-US"/>
    </w:rPr>
  </w:style>
  <w:style w:type="paragraph" w:customStyle="1" w:styleId="TableBodyText">
    <w:name w:val="Table Body Text"/>
    <w:basedOn w:val="Corpsdetexte"/>
    <w:qFormat/>
    <w:rsid w:val="00E31E2C"/>
    <w:pPr>
      <w:ind w:left="57" w:right="57"/>
    </w:pPr>
  </w:style>
  <w:style w:type="paragraph" w:customStyle="1" w:styleId="SubHeading1">
    <w:name w:val="SubHeading1"/>
    <w:basedOn w:val="Corpsdetexte"/>
    <w:next w:val="Corpsdetexte"/>
    <w:rsid w:val="00E31E2C"/>
    <w:pPr>
      <w:keepNext/>
      <w:pBdr>
        <w:bottom w:val="inset" w:sz="6" w:space="1" w:color="276E9C"/>
      </w:pBdr>
      <w:spacing w:before="240" w:after="120" w:line="240" w:lineRule="exact"/>
    </w:pPr>
    <w:rPr>
      <w:smallCaps/>
      <w:color w:val="276E9C"/>
      <w:sz w:val="28"/>
    </w:rPr>
  </w:style>
  <w:style w:type="paragraph" w:customStyle="1" w:styleId="Action">
    <w:name w:val="Action"/>
    <w:basedOn w:val="Corpsdetexte"/>
    <w:rsid w:val="00E31E2C"/>
    <w:pPr>
      <w:numPr>
        <w:numId w:val="19"/>
      </w:numPr>
      <w:ind w:left="284" w:hanging="284"/>
      <w:jc w:val="left"/>
    </w:pPr>
    <w:rPr>
      <w:lang w:eastAsia="fr-FR"/>
    </w:rPr>
  </w:style>
  <w:style w:type="paragraph" w:customStyle="1" w:styleId="ImageCentre">
    <w:name w:val="Image Centre"/>
    <w:rsid w:val="00E31E2C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Verdana" w:eastAsia="Times New Roman" w:hAnsi="Verdana" w:cs="Times New Roman"/>
      <w:color w:val="8F1A69"/>
      <w:sz w:val="28"/>
      <w:szCs w:val="28"/>
    </w:rPr>
  </w:style>
  <w:style w:type="paragraph" w:customStyle="1" w:styleId="Warning">
    <w:name w:val="Warning"/>
    <w:basedOn w:val="Corpsdetexte"/>
    <w:rsid w:val="00E31E2C"/>
    <w:pPr>
      <w:numPr>
        <w:numId w:val="9"/>
      </w:numPr>
      <w:tabs>
        <w:tab w:val="left" w:pos="1021"/>
      </w:tabs>
      <w:spacing w:before="180" w:after="180"/>
      <w:ind w:left="624" w:firstLine="0"/>
    </w:pPr>
    <w:rPr>
      <w:color w:val="C62828"/>
    </w:rPr>
  </w:style>
  <w:style w:type="character" w:customStyle="1" w:styleId="Surlignage">
    <w:name w:val="Surlignage"/>
    <w:rsid w:val="00E31E2C"/>
    <w:rPr>
      <w:rFonts w:ascii="Verdana" w:hAnsi="Verdana"/>
      <w:color w:val="FF0000"/>
      <w:bdr w:val="none" w:sz="0" w:space="0" w:color="auto"/>
      <w:shd w:val="clear" w:color="auto" w:fill="FFFF00"/>
    </w:rPr>
  </w:style>
  <w:style w:type="character" w:customStyle="1" w:styleId="Buttons">
    <w:name w:val="Buttons"/>
    <w:uiPriority w:val="1"/>
    <w:qFormat/>
    <w:rsid w:val="00E31E2C"/>
    <w:rPr>
      <w:b/>
    </w:rPr>
  </w:style>
  <w:style w:type="character" w:customStyle="1" w:styleId="Titre3Car">
    <w:name w:val="Titre 3 Car"/>
    <w:link w:val="Titre3"/>
    <w:rsid w:val="00E31E2C"/>
    <w:rPr>
      <w:rFonts w:ascii="Open Sans" w:eastAsia="Times New Roman" w:hAnsi="Open Sans" w:cs="Times New Roman"/>
      <w:smallCaps/>
      <w:color w:val="3C74BA"/>
      <w:sz w:val="38"/>
      <w:szCs w:val="20"/>
      <w:lang w:val="x-none" w:eastAsia="en-US"/>
    </w:rPr>
  </w:style>
  <w:style w:type="character" w:customStyle="1" w:styleId="Titre4Car">
    <w:name w:val="Titre 4 Car"/>
    <w:link w:val="Titre4"/>
    <w:rsid w:val="00E31E2C"/>
    <w:rPr>
      <w:rFonts w:ascii="Open Sans" w:eastAsia="Times New Roman" w:hAnsi="Open Sans" w:cs="Times New Roman"/>
      <w:smallCaps/>
      <w:color w:val="546E7A"/>
      <w:sz w:val="34"/>
      <w:szCs w:val="20"/>
      <w:lang w:val="x-none" w:eastAsia="en-US"/>
    </w:rPr>
  </w:style>
  <w:style w:type="character" w:customStyle="1" w:styleId="Titre5Car">
    <w:name w:val="Titre 5 Car"/>
    <w:link w:val="Titre5"/>
    <w:rsid w:val="00E31E2C"/>
    <w:rPr>
      <w:rFonts w:ascii="Open Sans" w:eastAsia="Times New Roman" w:hAnsi="Open Sans" w:cs="Times New Roman"/>
      <w:smallCaps/>
      <w:color w:val="276E9C"/>
      <w:sz w:val="32"/>
      <w:szCs w:val="20"/>
      <w:lang w:val="x-none" w:eastAsia="en-US"/>
    </w:rPr>
  </w:style>
  <w:style w:type="character" w:customStyle="1" w:styleId="Titre6Car">
    <w:name w:val="Titre 6 Car"/>
    <w:link w:val="Titre6"/>
    <w:rsid w:val="00E31E2C"/>
    <w:rPr>
      <w:rFonts w:ascii="Open Sans" w:eastAsia="Times New Roman" w:hAnsi="Open Sans" w:cs="Times New Roman"/>
      <w:smallCaps/>
      <w:color w:val="007EB0"/>
      <w:sz w:val="30"/>
      <w:szCs w:val="20"/>
      <w:lang w:val="x-none" w:eastAsia="en-US"/>
    </w:rPr>
  </w:style>
  <w:style w:type="character" w:customStyle="1" w:styleId="Titre7Car">
    <w:name w:val="Titre 7 Car"/>
    <w:basedOn w:val="Policepardfaut"/>
    <w:link w:val="Titre7"/>
    <w:rsid w:val="00EA75D0"/>
    <w:rPr>
      <w:rFonts w:ascii="Open Sans" w:eastAsiaTheme="minorHAnsi" w:hAnsi="Open Sans" w:cs="Times New Roman"/>
      <w:i/>
      <w:sz w:val="20"/>
      <w:szCs w:val="20"/>
      <w:lang w:eastAsia="en-US"/>
    </w:rPr>
  </w:style>
  <w:style w:type="character" w:customStyle="1" w:styleId="Titre8Car">
    <w:name w:val="Titre 8 Car"/>
    <w:basedOn w:val="Policepardfaut"/>
    <w:link w:val="Titre8"/>
    <w:rsid w:val="00EA75D0"/>
    <w:rPr>
      <w:rFonts w:ascii="Open Sans" w:eastAsiaTheme="minorHAnsi" w:hAnsi="Open Sans" w:cs="Times New Roman"/>
      <w:i/>
      <w:sz w:val="20"/>
      <w:szCs w:val="20"/>
      <w:lang w:eastAsia="en-US"/>
    </w:rPr>
  </w:style>
  <w:style w:type="character" w:customStyle="1" w:styleId="Titre9Car">
    <w:name w:val="Titre 9 Car"/>
    <w:basedOn w:val="Policepardfaut"/>
    <w:link w:val="Titre9"/>
    <w:rsid w:val="00EA75D0"/>
    <w:rPr>
      <w:rFonts w:ascii="Open Sans" w:eastAsiaTheme="minorHAnsi" w:hAnsi="Open Sans" w:cs="Times New Roman"/>
      <w:i/>
      <w:sz w:val="20"/>
      <w:szCs w:val="20"/>
      <w:lang w:eastAsia="en-US"/>
    </w:rPr>
  </w:style>
  <w:style w:type="paragraph" w:customStyle="1" w:styleId="HeadingBase">
    <w:name w:val="Heading Base"/>
    <w:qFormat/>
    <w:rsid w:val="00E31E2C"/>
    <w:pPr>
      <w:keepNext/>
      <w:spacing w:before="60" w:after="120" w:line="240" w:lineRule="auto"/>
      <w:ind w:firstLine="57"/>
    </w:pPr>
    <w:rPr>
      <w:rFonts w:ascii="Open Sans" w:eastAsia="Times New Roman" w:hAnsi="Open Sans" w:cs="Times New Roman"/>
      <w:smallCaps/>
      <w:color w:val="000000"/>
      <w:sz w:val="24"/>
      <w:szCs w:val="20"/>
      <w:lang w:eastAsia="en-US"/>
    </w:rPr>
  </w:style>
  <w:style w:type="paragraph" w:styleId="TM3">
    <w:name w:val="toc 3"/>
    <w:basedOn w:val="TOCBase"/>
    <w:next w:val="Normal"/>
    <w:uiPriority w:val="39"/>
    <w:rsid w:val="00E31E2C"/>
    <w:pPr>
      <w:tabs>
        <w:tab w:val="right" w:pos="9356"/>
      </w:tabs>
      <w:ind w:left="737" w:right="567"/>
      <w:jc w:val="both"/>
    </w:pPr>
    <w:rPr>
      <w:noProof w:val="0"/>
      <w:color w:val="546E7A"/>
      <w:sz w:val="20"/>
      <w:lang w:val="fr-FR"/>
    </w:rPr>
  </w:style>
  <w:style w:type="paragraph" w:customStyle="1" w:styleId="TOCBase">
    <w:name w:val="TOC Base"/>
    <w:next w:val="Normal"/>
    <w:rsid w:val="00E31E2C"/>
    <w:pPr>
      <w:spacing w:after="0" w:line="240" w:lineRule="auto"/>
    </w:pPr>
    <w:rPr>
      <w:rFonts w:ascii="Open Sans" w:eastAsia="Times New Roman" w:hAnsi="Open Sans" w:cs="Times New Roman"/>
      <w:smallCaps/>
      <w:noProof/>
      <w:sz w:val="24"/>
      <w:szCs w:val="20"/>
      <w:lang w:val="en-AU" w:eastAsia="en-US"/>
    </w:rPr>
  </w:style>
  <w:style w:type="paragraph" w:styleId="TM2">
    <w:name w:val="toc 2"/>
    <w:basedOn w:val="TOCBase"/>
    <w:next w:val="Normal"/>
    <w:uiPriority w:val="39"/>
    <w:rsid w:val="00E31E2C"/>
    <w:pPr>
      <w:tabs>
        <w:tab w:val="right" w:pos="9356"/>
      </w:tabs>
      <w:spacing w:before="60"/>
      <w:ind w:left="567" w:right="567"/>
      <w:jc w:val="both"/>
    </w:pPr>
    <w:rPr>
      <w:bCs/>
      <w:noProof w:val="0"/>
      <w:color w:val="37474F"/>
      <w:sz w:val="22"/>
      <w:szCs w:val="22"/>
      <w:lang w:val="fr-FR"/>
    </w:rPr>
  </w:style>
  <w:style w:type="paragraph" w:styleId="TM1">
    <w:name w:val="toc 1"/>
    <w:basedOn w:val="TOCBase"/>
    <w:next w:val="Normal"/>
    <w:uiPriority w:val="39"/>
    <w:rsid w:val="00E31E2C"/>
    <w:pPr>
      <w:tabs>
        <w:tab w:val="right" w:leader="underscore" w:pos="9356"/>
      </w:tabs>
      <w:spacing w:before="120"/>
      <w:ind w:left="454" w:right="567"/>
      <w:jc w:val="both"/>
    </w:pPr>
    <w:rPr>
      <w:bCs/>
      <w:color w:val="007EB0"/>
      <w:szCs w:val="24"/>
    </w:rPr>
  </w:style>
  <w:style w:type="paragraph" w:styleId="Pieddepage">
    <w:name w:val="footer"/>
    <w:basedOn w:val="Corpsdetexte"/>
    <w:link w:val="PieddepageCar"/>
    <w:rsid w:val="00E31E2C"/>
    <w:pPr>
      <w:tabs>
        <w:tab w:val="right" w:pos="9072"/>
      </w:tabs>
      <w:spacing w:before="0" w:after="0"/>
      <w:jc w:val="right"/>
    </w:pPr>
    <w:rPr>
      <w:b/>
      <w:color w:val="FFFFFF" w:themeColor="background1"/>
    </w:rPr>
  </w:style>
  <w:style w:type="character" w:customStyle="1" w:styleId="PieddepageCar">
    <w:name w:val="Pied de page Car"/>
    <w:link w:val="Pieddepage"/>
    <w:rsid w:val="00E31E2C"/>
    <w:rPr>
      <w:rFonts w:ascii="Open Sans" w:eastAsiaTheme="minorHAnsi" w:hAnsi="Open Sans" w:cs="Times New Roman"/>
      <w:b/>
      <w:color w:val="FFFFFF" w:themeColor="background1"/>
      <w:sz w:val="20"/>
      <w:szCs w:val="20"/>
      <w:lang w:val="x-none" w:eastAsia="en-US"/>
    </w:rPr>
  </w:style>
  <w:style w:type="paragraph" w:customStyle="1" w:styleId="Figures">
    <w:name w:val="Figures"/>
    <w:basedOn w:val="Corpsdetexte"/>
    <w:next w:val="Normal"/>
    <w:rsid w:val="00E31E2C"/>
    <w:pPr>
      <w:tabs>
        <w:tab w:val="left" w:pos="3600"/>
        <w:tab w:val="left" w:pos="3958"/>
      </w:tabs>
    </w:pPr>
  </w:style>
  <w:style w:type="paragraph" w:styleId="Liste">
    <w:name w:val="List"/>
    <w:basedOn w:val="Corpsdetexte"/>
    <w:next w:val="Corpsdetexte"/>
    <w:rsid w:val="00E31E2C"/>
  </w:style>
  <w:style w:type="paragraph" w:customStyle="1" w:styleId="SuperTitle">
    <w:name w:val="SuperTitle"/>
    <w:rsid w:val="00E31E2C"/>
    <w:pPr>
      <w:spacing w:after="0" w:line="240" w:lineRule="auto"/>
    </w:pPr>
    <w:rPr>
      <w:rFonts w:ascii="Gputeks" w:eastAsia="Times New Roman" w:hAnsi="Gputeks" w:cs="Times New Roman"/>
      <w:color w:val="FFFFFF"/>
      <w:sz w:val="68"/>
      <w:szCs w:val="20"/>
      <w:lang w:eastAsia="en-US"/>
    </w:rPr>
  </w:style>
  <w:style w:type="paragraph" w:customStyle="1" w:styleId="Version">
    <w:name w:val="Version"/>
    <w:rsid w:val="00E31E2C"/>
    <w:pPr>
      <w:spacing w:before="1400" w:after="240" w:line="240" w:lineRule="auto"/>
      <w:ind w:left="4820"/>
    </w:pPr>
    <w:rPr>
      <w:rFonts w:ascii="ITC Kabel Book" w:eastAsia="Times New Roman" w:hAnsi="ITC Kabel Book" w:cs="Times New Roman"/>
      <w:color w:val="262626"/>
      <w:spacing w:val="20"/>
      <w:sz w:val="36"/>
      <w:szCs w:val="20"/>
      <w:lang w:eastAsia="en-US"/>
    </w:rPr>
  </w:style>
  <w:style w:type="paragraph" w:styleId="Index1">
    <w:name w:val="index 1"/>
    <w:basedOn w:val="Normal"/>
    <w:next w:val="Normal"/>
    <w:semiHidden/>
    <w:rsid w:val="00E31E2C"/>
    <w:pPr>
      <w:tabs>
        <w:tab w:val="right" w:pos="4176"/>
      </w:tabs>
      <w:ind w:left="198" w:hanging="198"/>
    </w:pPr>
    <w:rPr>
      <w:sz w:val="16"/>
    </w:rPr>
  </w:style>
  <w:style w:type="paragraph" w:styleId="Titreindex">
    <w:name w:val="index heading"/>
    <w:basedOn w:val="Normal"/>
    <w:next w:val="Index1"/>
    <w:semiHidden/>
    <w:rsid w:val="00E31E2C"/>
    <w:pPr>
      <w:spacing w:before="120" w:after="120"/>
    </w:pPr>
    <w:rPr>
      <w:b/>
      <w:sz w:val="24"/>
    </w:rPr>
  </w:style>
  <w:style w:type="paragraph" w:customStyle="1" w:styleId="Chapter">
    <w:name w:val="Chapter"/>
    <w:basedOn w:val="Normal"/>
    <w:rsid w:val="00E31E2C"/>
    <w:pPr>
      <w:spacing w:before="240"/>
    </w:pPr>
    <w:rPr>
      <w:smallCaps/>
      <w:spacing w:val="80"/>
      <w:sz w:val="28"/>
    </w:rPr>
  </w:style>
  <w:style w:type="paragraph" w:customStyle="1" w:styleId="InChapter">
    <w:name w:val="InChapter"/>
    <w:basedOn w:val="Titre3"/>
    <w:rsid w:val="00E31E2C"/>
    <w:pPr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E31E2C"/>
    <w:pPr>
      <w:tabs>
        <w:tab w:val="right" w:pos="4176"/>
      </w:tabs>
      <w:ind w:left="568" w:hanging="284"/>
    </w:pPr>
    <w:rPr>
      <w:sz w:val="16"/>
    </w:rPr>
  </w:style>
  <w:style w:type="paragraph" w:customStyle="1" w:styleId="Byline">
    <w:name w:val="Byline"/>
    <w:basedOn w:val="Titre"/>
    <w:rsid w:val="00E31E2C"/>
    <w:pPr>
      <w:spacing w:after="240"/>
    </w:pPr>
    <w:rPr>
      <w:sz w:val="28"/>
    </w:rPr>
  </w:style>
  <w:style w:type="paragraph" w:customStyle="1" w:styleId="Drawings">
    <w:name w:val="Drawings"/>
    <w:basedOn w:val="Figures"/>
    <w:rsid w:val="00E31E2C"/>
    <w:pPr>
      <w:tabs>
        <w:tab w:val="clear" w:pos="3600"/>
        <w:tab w:val="clear" w:pos="3958"/>
        <w:tab w:val="left" w:pos="5812"/>
      </w:tabs>
      <w:jc w:val="center"/>
    </w:pPr>
  </w:style>
  <w:style w:type="character" w:styleId="Accentuation">
    <w:name w:val="Emphasis"/>
    <w:qFormat/>
    <w:rsid w:val="00E31E2C"/>
    <w:rPr>
      <w:i/>
    </w:rPr>
  </w:style>
  <w:style w:type="paragraph" w:styleId="Lgende">
    <w:name w:val="caption"/>
    <w:basedOn w:val="Corpsdetexte"/>
    <w:next w:val="Normal"/>
    <w:qFormat/>
    <w:rsid w:val="00E31E2C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Titre4"/>
    <w:rsid w:val="00E31E2C"/>
    <w:pPr>
      <w:outlineLvl w:val="9"/>
    </w:pPr>
    <w:rPr>
      <w:noProof/>
      <w:sz w:val="32"/>
    </w:rPr>
  </w:style>
  <w:style w:type="paragraph" w:customStyle="1" w:styleId="SuperHeading">
    <w:name w:val="SuperHeading"/>
    <w:basedOn w:val="Normal"/>
    <w:rsid w:val="00E31E2C"/>
    <w:pPr>
      <w:framePr w:w="9639" w:hSpace="142" w:vSpace="142" w:wrap="notBeside" w:vAnchor="text" w:hAnchor="page" w:x="1135" w:y="1" w:anchorLock="1"/>
      <w:spacing w:before="240"/>
    </w:pPr>
    <w:rPr>
      <w:smallCaps/>
      <w:spacing w:val="80"/>
      <w:sz w:val="28"/>
    </w:rPr>
  </w:style>
  <w:style w:type="paragraph" w:customStyle="1" w:styleId="MiniTOCItem">
    <w:name w:val="MiniTOCItem"/>
    <w:basedOn w:val="Listepuces"/>
    <w:rsid w:val="00E31E2C"/>
    <w:pPr>
      <w:numPr>
        <w:numId w:val="0"/>
      </w:numPr>
      <w:tabs>
        <w:tab w:val="left" w:pos="7938"/>
      </w:tabs>
      <w:spacing w:before="0" w:after="0"/>
      <w:ind w:left="567"/>
    </w:pPr>
    <w:rPr>
      <w:b/>
      <w:color w:val="194B8C"/>
      <w:sz w:val="16"/>
    </w:rPr>
  </w:style>
  <w:style w:type="paragraph" w:customStyle="1" w:styleId="TOFTitle">
    <w:name w:val="TOFTitle"/>
    <w:basedOn w:val="TOCTitle"/>
    <w:rsid w:val="00E31E2C"/>
  </w:style>
  <w:style w:type="paragraph" w:styleId="Tabledesillustrations">
    <w:name w:val="table of figures"/>
    <w:basedOn w:val="Normal"/>
    <w:next w:val="Normal"/>
    <w:semiHidden/>
    <w:rsid w:val="00E31E2C"/>
    <w:pPr>
      <w:tabs>
        <w:tab w:val="right" w:leader="dot" w:pos="9072"/>
      </w:tabs>
      <w:ind w:left="970" w:hanging="403"/>
    </w:pPr>
    <w:rPr>
      <w:b/>
    </w:rPr>
  </w:style>
  <w:style w:type="paragraph" w:styleId="Listenumros">
    <w:name w:val="List Number"/>
    <w:basedOn w:val="Liste"/>
    <w:rsid w:val="00E31E2C"/>
    <w:pPr>
      <w:numPr>
        <w:numId w:val="8"/>
      </w:numPr>
      <w:ind w:left="357" w:hanging="357"/>
    </w:pPr>
  </w:style>
  <w:style w:type="character" w:customStyle="1" w:styleId="WingdingSymbols">
    <w:name w:val="Wingding Symbols"/>
    <w:rsid w:val="00E31E2C"/>
    <w:rPr>
      <w:rFonts w:ascii="Wingdings" w:hAnsi="Wingdings"/>
    </w:rPr>
  </w:style>
  <w:style w:type="paragraph" w:customStyle="1" w:styleId="TableHeading">
    <w:name w:val="Table Heading"/>
    <w:basedOn w:val="Corpsdetexte"/>
    <w:qFormat/>
    <w:rsid w:val="00E31E2C"/>
    <w:rPr>
      <w:smallCaps/>
      <w:color w:val="276E9C"/>
      <w:sz w:val="22"/>
    </w:rPr>
  </w:style>
  <w:style w:type="paragraph" w:customStyle="1" w:styleId="BodyTextRight">
    <w:name w:val="Body Text Right"/>
    <w:basedOn w:val="Corpsdetexte"/>
    <w:rsid w:val="00E31E2C"/>
    <w:pPr>
      <w:spacing w:before="0" w:after="0"/>
      <w:jc w:val="right"/>
    </w:pPr>
  </w:style>
  <w:style w:type="paragraph" w:styleId="Index3">
    <w:name w:val="index 3"/>
    <w:basedOn w:val="Listenumros2"/>
    <w:next w:val="Normal"/>
    <w:semiHidden/>
    <w:rsid w:val="00E31E2C"/>
    <w:pPr>
      <w:tabs>
        <w:tab w:val="right" w:leader="dot" w:pos="4176"/>
      </w:tabs>
      <w:ind w:left="567"/>
    </w:pPr>
  </w:style>
  <w:style w:type="paragraph" w:styleId="Listenumros2">
    <w:name w:val="List Number 2"/>
    <w:basedOn w:val="Liste2"/>
    <w:rsid w:val="00E31E2C"/>
    <w:pPr>
      <w:tabs>
        <w:tab w:val="clear" w:pos="680"/>
      </w:tabs>
      <w:ind w:left="0" w:firstLine="0"/>
    </w:pPr>
  </w:style>
  <w:style w:type="paragraph" w:customStyle="1" w:styleId="MarginNote">
    <w:name w:val="Margin Note"/>
    <w:basedOn w:val="Corpsdetexte"/>
    <w:rsid w:val="00E31E2C"/>
    <w:pPr>
      <w:framePr w:w="1985" w:hSpace="181" w:vSpace="181" w:wrap="around" w:vAnchor="text" w:hAnchor="page" w:x="1419" w:y="1"/>
      <w:tabs>
        <w:tab w:val="left" w:pos="567"/>
      </w:tabs>
    </w:pPr>
    <w:rPr>
      <w:sz w:val="18"/>
    </w:rPr>
  </w:style>
  <w:style w:type="paragraph" w:customStyle="1" w:styleId="GlossaryHeading">
    <w:name w:val="Glossary Heading"/>
    <w:basedOn w:val="HeadingBase"/>
    <w:rsid w:val="00E31E2C"/>
    <w:pPr>
      <w:spacing w:before="240" w:after="80"/>
      <w:ind w:firstLine="0"/>
    </w:pPr>
    <w:rPr>
      <w:b/>
      <w:caps/>
      <w:smallCaps w:val="0"/>
      <w:color w:val="007EB0"/>
      <w:sz w:val="44"/>
    </w:rPr>
  </w:style>
  <w:style w:type="paragraph" w:customStyle="1" w:styleId="HeadingProcedure">
    <w:name w:val="Heading Procedure"/>
    <w:basedOn w:val="Corpsdetexte"/>
    <w:next w:val="Normal"/>
    <w:rsid w:val="00E31E2C"/>
    <w:pPr>
      <w:keepNext/>
      <w:spacing w:before="120"/>
    </w:pPr>
    <w:rPr>
      <w:b/>
      <w:color w:val="276E9C"/>
      <w:sz w:val="22"/>
    </w:rPr>
  </w:style>
  <w:style w:type="paragraph" w:styleId="Listecontinue">
    <w:name w:val="List Continue"/>
    <w:basedOn w:val="Liste"/>
    <w:rsid w:val="00E31E2C"/>
    <w:pPr>
      <w:ind w:left="284"/>
    </w:pPr>
  </w:style>
  <w:style w:type="paragraph" w:customStyle="1" w:styleId="ListNote">
    <w:name w:val="List Note"/>
    <w:basedOn w:val="Liste"/>
    <w:rsid w:val="00E31E2C"/>
    <w:pPr>
      <w:pBdr>
        <w:top w:val="single" w:sz="6" w:space="2" w:color="auto"/>
        <w:bottom w:val="single" w:sz="6" w:space="2" w:color="auto"/>
      </w:pBdr>
      <w:tabs>
        <w:tab w:val="left" w:pos="1021"/>
      </w:tabs>
    </w:pPr>
  </w:style>
  <w:style w:type="paragraph" w:customStyle="1" w:styleId="TableBodyTextPetit">
    <w:name w:val="Table Body Text Petit"/>
    <w:basedOn w:val="TableBodyText"/>
    <w:qFormat/>
    <w:rsid w:val="00E31E2C"/>
    <w:pPr>
      <w:spacing w:before="20" w:after="20"/>
    </w:pPr>
    <w:rPr>
      <w:sz w:val="18"/>
    </w:rPr>
  </w:style>
  <w:style w:type="paragraph" w:customStyle="1" w:styleId="MarginIcons">
    <w:name w:val="Margin Icons"/>
    <w:basedOn w:val="Corpsdetexte"/>
    <w:rsid w:val="00E31E2C"/>
    <w:pPr>
      <w:framePr w:w="1985" w:hSpace="181" w:vSpace="181" w:wrap="around" w:vAnchor="text" w:hAnchor="page" w:x="1419" w:y="1" w:anchorLock="1"/>
      <w:jc w:val="right"/>
    </w:pPr>
    <w:rPr>
      <w:i/>
    </w:rPr>
  </w:style>
  <w:style w:type="character" w:customStyle="1" w:styleId="Monospace">
    <w:name w:val="Monospace"/>
    <w:rsid w:val="00E31E2C"/>
    <w:rPr>
      <w:rFonts w:ascii="Courier New" w:hAnsi="Courier New"/>
    </w:rPr>
  </w:style>
  <w:style w:type="paragraph" w:customStyle="1" w:styleId="NoteBullet">
    <w:name w:val="Note Bullet"/>
    <w:basedOn w:val="Note"/>
    <w:rsid w:val="00E31E2C"/>
    <w:pPr>
      <w:spacing w:after="0"/>
    </w:pPr>
    <w:rPr>
      <w:bCs/>
      <w:lang w:val="fr-FR"/>
    </w:rPr>
  </w:style>
  <w:style w:type="paragraph" w:customStyle="1" w:styleId="SubHeading2">
    <w:name w:val="SubHeading2"/>
    <w:basedOn w:val="HeadingBase"/>
    <w:rsid w:val="00E31E2C"/>
    <w:pPr>
      <w:spacing w:before="240" w:after="60"/>
    </w:pPr>
    <w:rPr>
      <w:sz w:val="20"/>
    </w:rPr>
  </w:style>
  <w:style w:type="paragraph" w:customStyle="1" w:styleId="SideHeading">
    <w:name w:val="Side Heading"/>
    <w:basedOn w:val="HeadingBase"/>
    <w:rsid w:val="00E31E2C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epuces"/>
    <w:qFormat/>
    <w:rsid w:val="00E31E2C"/>
    <w:pPr>
      <w:numPr>
        <w:numId w:val="17"/>
      </w:numPr>
      <w:ind w:left="454" w:right="57" w:hanging="284"/>
    </w:pPr>
  </w:style>
  <w:style w:type="paragraph" w:styleId="Textebrut">
    <w:name w:val="Plain Text"/>
    <w:basedOn w:val="Normal"/>
    <w:link w:val="TextebrutCar"/>
    <w:rsid w:val="00E31E2C"/>
    <w:rPr>
      <w:rFonts w:ascii="Courier New" w:hAnsi="Courier New"/>
      <w:sz w:val="16"/>
    </w:rPr>
  </w:style>
  <w:style w:type="character" w:customStyle="1" w:styleId="TextebrutCar">
    <w:name w:val="Texte brut Car"/>
    <w:basedOn w:val="Policepardfaut"/>
    <w:link w:val="Textebrut"/>
    <w:rsid w:val="00EA75D0"/>
    <w:rPr>
      <w:rFonts w:ascii="Courier New" w:eastAsiaTheme="minorHAnsi" w:hAnsi="Courier New" w:cs="Times New Roman"/>
      <w:sz w:val="16"/>
      <w:szCs w:val="20"/>
      <w:lang w:eastAsia="en-US"/>
    </w:rPr>
  </w:style>
  <w:style w:type="character" w:customStyle="1" w:styleId="MenuOption">
    <w:name w:val="Menu Option"/>
    <w:rsid w:val="00E31E2C"/>
    <w:rPr>
      <w:b/>
      <w:smallCaps/>
    </w:rPr>
  </w:style>
  <w:style w:type="paragraph" w:customStyle="1" w:styleId="TableListNumber">
    <w:name w:val="Table List Number"/>
    <w:basedOn w:val="Listenumros"/>
    <w:rsid w:val="00E31E2C"/>
  </w:style>
  <w:style w:type="paragraph" w:styleId="TM4">
    <w:name w:val="toc 4"/>
    <w:basedOn w:val="TOCBase"/>
    <w:next w:val="Normal"/>
    <w:uiPriority w:val="39"/>
    <w:rsid w:val="00E31E2C"/>
    <w:pPr>
      <w:tabs>
        <w:tab w:val="right" w:pos="9356"/>
      </w:tabs>
      <w:ind w:left="907"/>
    </w:pPr>
    <w:rPr>
      <w:rFonts w:ascii="Calibri" w:hAnsi="Calibri"/>
      <w:smallCaps w:val="0"/>
      <w:noProof w:val="0"/>
      <w:color w:val="646464"/>
      <w:sz w:val="18"/>
      <w:lang w:val="fr-FR"/>
    </w:rPr>
  </w:style>
  <w:style w:type="paragraph" w:customStyle="1" w:styleId="ListAlpha">
    <w:name w:val="List Alpha"/>
    <w:basedOn w:val="Liste"/>
    <w:rsid w:val="00E31E2C"/>
    <w:pPr>
      <w:numPr>
        <w:numId w:val="7"/>
      </w:numPr>
    </w:pPr>
  </w:style>
  <w:style w:type="paragraph" w:customStyle="1" w:styleId="ListAlpha2">
    <w:name w:val="List Alpha 2"/>
    <w:basedOn w:val="Liste2"/>
    <w:rsid w:val="00E31E2C"/>
    <w:pPr>
      <w:numPr>
        <w:numId w:val="6"/>
      </w:numPr>
    </w:pPr>
  </w:style>
  <w:style w:type="paragraph" w:styleId="Liste2">
    <w:name w:val="List 2"/>
    <w:basedOn w:val="Corpsdetexte"/>
    <w:rsid w:val="00E31E2C"/>
    <w:pPr>
      <w:tabs>
        <w:tab w:val="left" w:pos="680"/>
      </w:tabs>
      <w:ind w:left="680" w:hanging="340"/>
      <w:jc w:val="left"/>
    </w:pPr>
  </w:style>
  <w:style w:type="paragraph" w:styleId="Liste3">
    <w:name w:val="List 3"/>
    <w:basedOn w:val="Corpsdetexte"/>
    <w:rsid w:val="00E31E2C"/>
    <w:pPr>
      <w:tabs>
        <w:tab w:val="left" w:pos="1021"/>
      </w:tabs>
      <w:ind w:left="1020" w:hanging="340"/>
    </w:pPr>
  </w:style>
  <w:style w:type="paragraph" w:styleId="Liste4">
    <w:name w:val="List 4"/>
    <w:basedOn w:val="Corpsdetexte"/>
    <w:rsid w:val="00E31E2C"/>
    <w:pPr>
      <w:tabs>
        <w:tab w:val="left" w:pos="1361"/>
      </w:tabs>
      <w:ind w:left="1361" w:hanging="340"/>
    </w:pPr>
  </w:style>
  <w:style w:type="paragraph" w:styleId="Liste5">
    <w:name w:val="List 5"/>
    <w:basedOn w:val="Corpsdetexte"/>
    <w:rsid w:val="00E31E2C"/>
    <w:pPr>
      <w:tabs>
        <w:tab w:val="left" w:pos="1701"/>
      </w:tabs>
      <w:ind w:left="1701" w:hanging="340"/>
    </w:pPr>
  </w:style>
  <w:style w:type="paragraph" w:styleId="Listepuces3">
    <w:name w:val="List Bullet 3"/>
    <w:basedOn w:val="Liste"/>
    <w:uiPriority w:val="99"/>
    <w:rsid w:val="00E31E2C"/>
    <w:pPr>
      <w:numPr>
        <w:numId w:val="25"/>
      </w:numPr>
      <w:spacing w:before="40" w:after="40"/>
      <w:ind w:left="1135" w:hanging="284"/>
    </w:pPr>
    <w:rPr>
      <w:rFonts w:cs="Verdana"/>
      <w:szCs w:val="16"/>
    </w:rPr>
  </w:style>
  <w:style w:type="paragraph" w:styleId="Listepuces4">
    <w:name w:val="List Bullet 4"/>
    <w:basedOn w:val="Liste4"/>
    <w:rsid w:val="00E31E2C"/>
    <w:pPr>
      <w:numPr>
        <w:ilvl w:val="3"/>
        <w:numId w:val="24"/>
      </w:numPr>
    </w:pPr>
  </w:style>
  <w:style w:type="paragraph" w:styleId="Listepuces5">
    <w:name w:val="List Bullet 5"/>
    <w:basedOn w:val="Liste5"/>
    <w:rsid w:val="00E31E2C"/>
    <w:pPr>
      <w:numPr>
        <w:ilvl w:val="4"/>
        <w:numId w:val="24"/>
      </w:numPr>
    </w:pPr>
  </w:style>
  <w:style w:type="paragraph" w:styleId="Listecontinue2">
    <w:name w:val="List Continue 2"/>
    <w:basedOn w:val="Liste2"/>
    <w:rsid w:val="00E31E2C"/>
    <w:pPr>
      <w:ind w:firstLine="0"/>
    </w:pPr>
  </w:style>
  <w:style w:type="paragraph" w:styleId="Listecontinue3">
    <w:name w:val="List Continue 3"/>
    <w:basedOn w:val="Liste3"/>
    <w:rsid w:val="00E31E2C"/>
    <w:pPr>
      <w:ind w:left="1021" w:firstLine="0"/>
    </w:pPr>
  </w:style>
  <w:style w:type="paragraph" w:styleId="Listecontinue4">
    <w:name w:val="List Continue 4"/>
    <w:basedOn w:val="Liste4"/>
    <w:rsid w:val="00E31E2C"/>
    <w:pPr>
      <w:ind w:firstLine="0"/>
    </w:pPr>
  </w:style>
  <w:style w:type="paragraph" w:styleId="Listecontinue5">
    <w:name w:val="List Continue 5"/>
    <w:basedOn w:val="Liste5"/>
    <w:rsid w:val="00E31E2C"/>
    <w:pPr>
      <w:ind w:firstLine="0"/>
    </w:pPr>
  </w:style>
  <w:style w:type="paragraph" w:styleId="Listenumros3">
    <w:name w:val="List Number 3"/>
    <w:basedOn w:val="Liste3"/>
    <w:rsid w:val="00E31E2C"/>
    <w:pPr>
      <w:numPr>
        <w:numId w:val="3"/>
      </w:numPr>
      <w:tabs>
        <w:tab w:val="clear" w:pos="1080"/>
      </w:tabs>
      <w:ind w:left="1020" w:hanging="340"/>
    </w:pPr>
  </w:style>
  <w:style w:type="paragraph" w:styleId="Listenumros4">
    <w:name w:val="List Number 4"/>
    <w:basedOn w:val="Liste4"/>
    <w:rsid w:val="00E31E2C"/>
    <w:pPr>
      <w:numPr>
        <w:numId w:val="4"/>
      </w:numPr>
      <w:tabs>
        <w:tab w:val="clear" w:pos="1440"/>
      </w:tabs>
      <w:ind w:left="1361" w:hanging="340"/>
    </w:pPr>
  </w:style>
  <w:style w:type="paragraph" w:styleId="Listenumros5">
    <w:name w:val="List Number 5"/>
    <w:basedOn w:val="Liste5"/>
    <w:rsid w:val="00E31E2C"/>
    <w:pPr>
      <w:numPr>
        <w:numId w:val="5"/>
      </w:numPr>
      <w:tabs>
        <w:tab w:val="clear" w:pos="1800"/>
      </w:tabs>
      <w:ind w:left="1701" w:hanging="340"/>
    </w:pPr>
  </w:style>
  <w:style w:type="paragraph" w:styleId="Normalcentr">
    <w:name w:val="Block Text"/>
    <w:basedOn w:val="Normal"/>
    <w:rsid w:val="00E31E2C"/>
    <w:pPr>
      <w:spacing w:after="120"/>
      <w:ind w:left="1440" w:right="1440"/>
    </w:pPr>
  </w:style>
  <w:style w:type="character" w:customStyle="1" w:styleId="Subscript">
    <w:name w:val="Subscript"/>
    <w:rsid w:val="00E31E2C"/>
    <w:rPr>
      <w:sz w:val="16"/>
      <w:vertAlign w:val="subscript"/>
    </w:rPr>
  </w:style>
  <w:style w:type="character" w:customStyle="1" w:styleId="Superscript">
    <w:name w:val="Superscript"/>
    <w:rsid w:val="00E31E2C"/>
    <w:rPr>
      <w:sz w:val="16"/>
      <w:vertAlign w:val="superscript"/>
    </w:rPr>
  </w:style>
  <w:style w:type="character" w:customStyle="1" w:styleId="Symbols">
    <w:name w:val="Symbols"/>
    <w:rsid w:val="00E31E2C"/>
    <w:rPr>
      <w:rFonts w:ascii="Symbol" w:hAnsi="Symbol"/>
    </w:rPr>
  </w:style>
  <w:style w:type="character" w:customStyle="1" w:styleId="MenuOptions">
    <w:name w:val="Menu Options"/>
    <w:rsid w:val="00E31E2C"/>
    <w:rPr>
      <w:rFonts w:ascii="Verdana" w:hAnsi="Verdana"/>
      <w:b/>
    </w:rPr>
  </w:style>
  <w:style w:type="character" w:styleId="Numrodepage">
    <w:name w:val="page number"/>
    <w:basedOn w:val="Policepardfaut"/>
    <w:rsid w:val="00E31E2C"/>
  </w:style>
  <w:style w:type="paragraph" w:customStyle="1" w:styleId="TableHeadingCentre">
    <w:name w:val="Table Heading Centre"/>
    <w:basedOn w:val="TableHeading"/>
    <w:qFormat/>
    <w:rsid w:val="00E31E2C"/>
    <w:pPr>
      <w:jc w:val="center"/>
    </w:pPr>
  </w:style>
  <w:style w:type="paragraph" w:customStyle="1" w:styleId="TableBodyTextCentre">
    <w:name w:val="Table Body Text Centre"/>
    <w:basedOn w:val="TableBodyText"/>
    <w:qFormat/>
    <w:rsid w:val="00E31E2C"/>
    <w:pPr>
      <w:jc w:val="center"/>
    </w:pPr>
    <w:rPr>
      <w:color w:val="000000"/>
      <w:szCs w:val="16"/>
      <w:lang w:eastAsia="fr-FR"/>
    </w:rPr>
  </w:style>
  <w:style w:type="paragraph" w:customStyle="1" w:styleId="Exempleparagraphe">
    <w:name w:val="Exemple paragraphe"/>
    <w:basedOn w:val="Corpsdetexte"/>
    <w:rsid w:val="00E31E2C"/>
    <w:pPr>
      <w:keepNext/>
      <w:widowControl w:val="0"/>
      <w:numPr>
        <w:numId w:val="12"/>
      </w:numPr>
      <w:tabs>
        <w:tab w:val="left" w:pos="1021"/>
      </w:tabs>
      <w:autoSpaceDE w:val="0"/>
      <w:autoSpaceDN w:val="0"/>
      <w:adjustRightInd w:val="0"/>
      <w:spacing w:before="180" w:after="180"/>
      <w:ind w:left="624" w:firstLine="0"/>
    </w:pPr>
    <w:rPr>
      <w:iCs/>
      <w:color w:val="3C74BA"/>
      <w:szCs w:val="16"/>
      <w:lang w:eastAsia="fr-FR"/>
    </w:rPr>
  </w:style>
  <w:style w:type="paragraph" w:customStyle="1" w:styleId="TitreCentre">
    <w:name w:val="Titre Centre"/>
    <w:rsid w:val="00E31E2C"/>
    <w:pPr>
      <w:spacing w:before="100" w:after="10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exteSchema">
    <w:name w:val="Texte Schema"/>
    <w:rsid w:val="00E31E2C"/>
    <w:pPr>
      <w:widowControl w:val="0"/>
      <w:shd w:val="clear" w:color="auto" w:fill="E6E6E6"/>
      <w:autoSpaceDE w:val="0"/>
      <w:autoSpaceDN w:val="0"/>
      <w:adjustRightInd w:val="0"/>
      <w:spacing w:after="0" w:line="242" w:lineRule="auto"/>
    </w:pPr>
    <w:rPr>
      <w:rFonts w:ascii="Verdana" w:eastAsia="Times New Roman" w:hAnsi="Verdana" w:cs="Times New Roman"/>
      <w:color w:val="000000"/>
      <w:sz w:val="16"/>
      <w:szCs w:val="16"/>
    </w:rPr>
  </w:style>
  <w:style w:type="paragraph" w:customStyle="1" w:styleId="TitreSchema">
    <w:name w:val="Titre Schema"/>
    <w:rsid w:val="00E31E2C"/>
    <w:pPr>
      <w:widowControl w:val="0"/>
      <w:shd w:val="clear" w:color="auto" w:fill="CCCCCC"/>
      <w:autoSpaceDE w:val="0"/>
      <w:autoSpaceDN w:val="0"/>
      <w:adjustRightInd w:val="0"/>
      <w:spacing w:after="0" w:line="242" w:lineRule="auto"/>
    </w:pPr>
    <w:rPr>
      <w:rFonts w:ascii="Verdana" w:eastAsia="Times New Roman" w:hAnsi="Verdana" w:cs="Times New Roman"/>
      <w:b/>
      <w:color w:val="000000"/>
      <w:sz w:val="16"/>
      <w:szCs w:val="16"/>
    </w:rPr>
  </w:style>
  <w:style w:type="paragraph" w:styleId="TM5">
    <w:name w:val="toc 5"/>
    <w:basedOn w:val="Normal"/>
    <w:next w:val="Normal"/>
    <w:autoRedefine/>
    <w:semiHidden/>
    <w:rsid w:val="00E31E2C"/>
    <w:pPr>
      <w:ind w:left="800"/>
    </w:pPr>
    <w:rPr>
      <w:rFonts w:ascii="Calibri" w:hAnsi="Calibri"/>
    </w:rPr>
  </w:style>
  <w:style w:type="paragraph" w:styleId="TM6">
    <w:name w:val="toc 6"/>
    <w:basedOn w:val="Normal"/>
    <w:next w:val="Normal"/>
    <w:autoRedefine/>
    <w:semiHidden/>
    <w:rsid w:val="00E31E2C"/>
    <w:pPr>
      <w:ind w:left="1000"/>
    </w:pPr>
    <w:rPr>
      <w:rFonts w:ascii="Calibri" w:hAnsi="Calibri"/>
    </w:rPr>
  </w:style>
  <w:style w:type="paragraph" w:customStyle="1" w:styleId="ImageDeCouverture">
    <w:name w:val="ImageDeCouverture"/>
    <w:basedOn w:val="Normal"/>
    <w:rsid w:val="00E31E2C"/>
    <w:pPr>
      <w:framePr w:hSpace="142" w:vSpace="142" w:wrap="around" w:vAnchor="page" w:hAnchor="page" w:xAlign="center" w:y="568" w:anchorLock="1"/>
    </w:pPr>
  </w:style>
  <w:style w:type="paragraph" w:styleId="Notedebasdepage">
    <w:name w:val="footnote text"/>
    <w:basedOn w:val="Normal"/>
    <w:link w:val="NotedebasdepageCar"/>
    <w:semiHidden/>
    <w:rsid w:val="00E31E2C"/>
    <w:rPr>
      <w:sz w:val="14"/>
    </w:rPr>
  </w:style>
  <w:style w:type="character" w:customStyle="1" w:styleId="NotedebasdepageCar">
    <w:name w:val="Note de bas de page Car"/>
    <w:basedOn w:val="Policepardfaut"/>
    <w:link w:val="Notedebasdepage"/>
    <w:semiHidden/>
    <w:rsid w:val="00EA75D0"/>
    <w:rPr>
      <w:rFonts w:ascii="Open Sans" w:eastAsiaTheme="minorHAnsi" w:hAnsi="Open Sans" w:cs="Times New Roman"/>
      <w:sz w:val="14"/>
      <w:szCs w:val="20"/>
      <w:lang w:eastAsia="en-US"/>
    </w:rPr>
  </w:style>
  <w:style w:type="character" w:customStyle="1" w:styleId="Exemplecaractere">
    <w:name w:val="Exemple caractere"/>
    <w:rsid w:val="00E31E2C"/>
    <w:rPr>
      <w:rFonts w:ascii="Open Sans" w:hAnsi="Open Sans"/>
      <w:b w:val="0"/>
      <w:i w:val="0"/>
      <w:iCs/>
      <w:color w:val="3C74BA"/>
      <w:sz w:val="20"/>
    </w:rPr>
  </w:style>
  <w:style w:type="paragraph" w:customStyle="1" w:styleId="Action2">
    <w:name w:val="Action 2"/>
    <w:basedOn w:val="Corpsdetexte"/>
    <w:qFormat/>
    <w:rsid w:val="00E31E2C"/>
    <w:pPr>
      <w:numPr>
        <w:numId w:val="20"/>
      </w:numPr>
      <w:ind w:left="568" w:hanging="284"/>
    </w:pPr>
  </w:style>
  <w:style w:type="character" w:styleId="Lienhypertexte">
    <w:name w:val="Hyperlink"/>
    <w:uiPriority w:val="99"/>
    <w:rsid w:val="00E31E2C"/>
    <w:rPr>
      <w:color w:val="3C74BA"/>
      <w:u w:val="single"/>
    </w:rPr>
  </w:style>
  <w:style w:type="character" w:styleId="Lienhypertextesuivivisit">
    <w:name w:val="FollowedHyperlink"/>
    <w:rsid w:val="00E31E2C"/>
    <w:rPr>
      <w:color w:val="546E7A"/>
      <w:u w:val="single"/>
    </w:rPr>
  </w:style>
  <w:style w:type="paragraph" w:customStyle="1" w:styleId="Manuelcouvversion">
    <w:name w:val="Manuel couv version"/>
    <w:autoRedefine/>
    <w:rsid w:val="00E31E2C"/>
    <w:pPr>
      <w:widowControl w:val="0"/>
      <w:autoSpaceDE w:val="0"/>
      <w:autoSpaceDN w:val="0"/>
      <w:adjustRightInd w:val="0"/>
      <w:spacing w:before="100" w:after="100" w:line="240" w:lineRule="auto"/>
      <w:ind w:left="2381" w:right="272" w:firstLine="539"/>
    </w:pPr>
    <w:rPr>
      <w:rFonts w:ascii="Verdana" w:eastAsia="Times New Roman" w:hAnsi="Verdana" w:cs="Times New Roman"/>
      <w:b/>
      <w:bCs/>
      <w:color w:val="FFFFFF"/>
      <w:sz w:val="24"/>
      <w:szCs w:val="20"/>
      <w:u w:color="000000"/>
    </w:rPr>
  </w:style>
  <w:style w:type="paragraph" w:customStyle="1" w:styleId="aideversionrouge">
    <w:name w:val="aideversionrouge"/>
    <w:autoRedefine/>
    <w:rsid w:val="00E31E2C"/>
    <w:pPr>
      <w:widowControl w:val="0"/>
      <w:autoSpaceDE w:val="0"/>
      <w:autoSpaceDN w:val="0"/>
      <w:adjustRightInd w:val="0"/>
      <w:spacing w:after="120" w:line="240" w:lineRule="auto"/>
      <w:ind w:left="3402" w:right="272"/>
    </w:pPr>
    <w:rPr>
      <w:rFonts w:ascii="Arial Rounded MT Bold" w:eastAsia="Times New Roman" w:hAnsi="Arial Rounded MT Bold" w:cs="Times New Roman"/>
      <w:iCs/>
      <w:color w:val="C50023"/>
      <w:sz w:val="28"/>
      <w:szCs w:val="16"/>
      <w:u w:color="000000"/>
    </w:rPr>
  </w:style>
  <w:style w:type="paragraph" w:customStyle="1" w:styleId="AvantTableau">
    <w:name w:val="AvantTableau"/>
    <w:next w:val="Normal"/>
    <w:rsid w:val="00E31E2C"/>
    <w:pPr>
      <w:keepNext/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"/>
      <w:szCs w:val="2"/>
      <w:u w:color="000000"/>
    </w:rPr>
  </w:style>
  <w:style w:type="paragraph" w:customStyle="1" w:styleId="aidetitremauve">
    <w:name w:val="aidetitremauve"/>
    <w:basedOn w:val="Normal"/>
    <w:rsid w:val="00E31E2C"/>
    <w:pPr>
      <w:widowControl w:val="0"/>
      <w:numPr>
        <w:numId w:val="14"/>
      </w:numPr>
      <w:tabs>
        <w:tab w:val="left" w:pos="1077"/>
      </w:tabs>
      <w:autoSpaceDE w:val="0"/>
      <w:autoSpaceDN w:val="0"/>
      <w:adjustRightInd w:val="0"/>
      <w:spacing w:before="120" w:after="100"/>
      <w:ind w:left="680" w:right="680" w:firstLine="0"/>
      <w:jc w:val="both"/>
    </w:pPr>
    <w:rPr>
      <w:rFonts w:ascii="Calibri" w:hAnsi="Calibri"/>
      <w:iCs/>
      <w:color w:val="646464"/>
      <w:sz w:val="22"/>
      <w:szCs w:val="16"/>
      <w:u w:color="000000"/>
      <w:lang w:eastAsia="fr-FR"/>
    </w:rPr>
  </w:style>
  <w:style w:type="paragraph" w:customStyle="1" w:styleId="aideversionblanc">
    <w:name w:val="aideversionblanc"/>
    <w:autoRedefine/>
    <w:rsid w:val="00E31E2C"/>
    <w:pPr>
      <w:widowControl w:val="0"/>
      <w:autoSpaceDE w:val="0"/>
      <w:autoSpaceDN w:val="0"/>
      <w:adjustRightInd w:val="0"/>
      <w:spacing w:after="120" w:line="240" w:lineRule="auto"/>
      <w:ind w:left="3402" w:right="272"/>
    </w:pPr>
    <w:rPr>
      <w:rFonts w:ascii="Arial Rounded MT Bold" w:eastAsia="Times New Roman" w:hAnsi="Arial Rounded MT Bold" w:cs="Times New Roman"/>
      <w:iCs/>
      <w:color w:val="FFFFFF"/>
      <w:sz w:val="28"/>
      <w:szCs w:val="16"/>
      <w:u w:color="000000"/>
    </w:rPr>
  </w:style>
  <w:style w:type="paragraph" w:customStyle="1" w:styleId="aidetitrerouge">
    <w:name w:val="aidetitrerouge"/>
    <w:autoRedefine/>
    <w:rsid w:val="00E31E2C"/>
    <w:pPr>
      <w:widowControl w:val="0"/>
      <w:autoSpaceDE w:val="0"/>
      <w:autoSpaceDN w:val="0"/>
      <w:adjustRightInd w:val="0"/>
      <w:spacing w:before="100" w:after="100" w:line="240" w:lineRule="auto"/>
      <w:ind w:left="3402" w:right="272"/>
    </w:pPr>
    <w:rPr>
      <w:rFonts w:ascii="Arial Rounded MT Bold" w:eastAsia="Times New Roman" w:hAnsi="Arial Rounded MT Bold" w:cs="Times New Roman"/>
      <w:iCs/>
      <w:color w:val="C50025"/>
      <w:sz w:val="52"/>
      <w:szCs w:val="16"/>
      <w:u w:color="000000"/>
    </w:rPr>
  </w:style>
  <w:style w:type="paragraph" w:customStyle="1" w:styleId="aidesoustitreblanc">
    <w:name w:val="aidesoustitreblanc"/>
    <w:autoRedefine/>
    <w:rsid w:val="00E31E2C"/>
    <w:pPr>
      <w:widowControl w:val="0"/>
      <w:autoSpaceDE w:val="0"/>
      <w:autoSpaceDN w:val="0"/>
      <w:adjustRightInd w:val="0"/>
      <w:spacing w:before="100" w:after="100" w:line="240" w:lineRule="auto"/>
      <w:ind w:left="3402" w:right="272"/>
    </w:pPr>
    <w:rPr>
      <w:rFonts w:ascii="Arial Rounded MT Bold" w:eastAsia="Times New Roman" w:hAnsi="Arial Rounded MT Bold" w:cs="Times New Roman"/>
      <w:iCs/>
      <w:color w:val="FFFFFF"/>
      <w:spacing w:val="40"/>
      <w:sz w:val="36"/>
      <w:szCs w:val="16"/>
      <w:u w:color="000000"/>
    </w:rPr>
  </w:style>
  <w:style w:type="paragraph" w:customStyle="1" w:styleId="TableBodyTextPC">
    <w:name w:val="Table Body Text PC"/>
    <w:basedOn w:val="TableBodyTextPetit"/>
    <w:qFormat/>
    <w:rsid w:val="00E31E2C"/>
    <w:pPr>
      <w:jc w:val="center"/>
    </w:pPr>
  </w:style>
  <w:style w:type="character" w:customStyle="1" w:styleId="Etiquettes">
    <w:name w:val="Etiquettes"/>
    <w:qFormat/>
    <w:rsid w:val="00E31E2C"/>
    <w:rPr>
      <w:b/>
      <w:color w:val="546E7A"/>
    </w:rPr>
  </w:style>
  <w:style w:type="paragraph" w:customStyle="1" w:styleId="Astuce">
    <w:name w:val="Astuce"/>
    <w:basedOn w:val="Corpsdetexte"/>
    <w:rsid w:val="00E31E2C"/>
    <w:pPr>
      <w:numPr>
        <w:numId w:val="11"/>
      </w:numPr>
      <w:tabs>
        <w:tab w:val="left" w:pos="1021"/>
      </w:tabs>
      <w:spacing w:before="180" w:after="180"/>
      <w:ind w:left="624" w:firstLine="0"/>
    </w:pPr>
    <w:rPr>
      <w:color w:val="00798F"/>
    </w:rPr>
  </w:style>
  <w:style w:type="paragraph" w:customStyle="1" w:styleId="Acces">
    <w:name w:val="Acces"/>
    <w:basedOn w:val="Corpsdetexte"/>
    <w:rsid w:val="00E31E2C"/>
    <w:pPr>
      <w:numPr>
        <w:numId w:val="15"/>
      </w:numPr>
      <w:spacing w:before="240" w:after="240"/>
      <w:ind w:left="340" w:hanging="340"/>
      <w:jc w:val="left"/>
    </w:pPr>
    <w:rPr>
      <w:color w:val="007EB0"/>
    </w:rPr>
  </w:style>
  <w:style w:type="table" w:styleId="Grilledutableau">
    <w:name w:val="Table Grid"/>
    <w:basedOn w:val="TableauNormal"/>
    <w:rsid w:val="00E31E2C"/>
    <w:pPr>
      <w:keepNext/>
      <w:keepLine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itationHTML">
    <w:name w:val="HTML Cite"/>
    <w:rsid w:val="00E31E2C"/>
    <w:rPr>
      <w:i/>
      <w:iCs/>
    </w:rPr>
  </w:style>
  <w:style w:type="paragraph" w:customStyle="1" w:styleId="Renvoi">
    <w:name w:val="Renvoi"/>
    <w:basedOn w:val="Corpsdetexte"/>
    <w:qFormat/>
    <w:rsid w:val="00E31E2C"/>
    <w:pPr>
      <w:shd w:val="clear" w:color="auto" w:fill="ECEFF1"/>
    </w:pPr>
    <w:rPr>
      <w:sz w:val="18"/>
    </w:rPr>
  </w:style>
  <w:style w:type="paragraph" w:customStyle="1" w:styleId="Onglet">
    <w:name w:val="Onglet"/>
    <w:basedOn w:val="Corpsdetexte"/>
    <w:qFormat/>
    <w:rsid w:val="00E31E2C"/>
    <w:rPr>
      <w:b/>
      <w:color w:val="007EB0"/>
      <w:sz w:val="22"/>
    </w:rPr>
  </w:style>
  <w:style w:type="character" w:customStyle="1" w:styleId="WordSeulement">
    <w:name w:val="WordSeulement"/>
    <w:rsid w:val="00E31E2C"/>
    <w:rPr>
      <w:rFonts w:cs="Verdana"/>
      <w:color w:val="auto"/>
      <w:szCs w:val="16"/>
      <w:vertAlign w:val="baseline"/>
    </w:rPr>
  </w:style>
  <w:style w:type="paragraph" w:customStyle="1" w:styleId="BodyTexteCentered">
    <w:name w:val="Body Texte Centered"/>
    <w:basedOn w:val="Corpsdetexte"/>
    <w:rsid w:val="00E31E2C"/>
    <w:pPr>
      <w:spacing w:before="0" w:after="0"/>
      <w:jc w:val="center"/>
    </w:pPr>
  </w:style>
  <w:style w:type="paragraph" w:customStyle="1" w:styleId="VoirAussi">
    <w:name w:val="VoirAussi"/>
    <w:basedOn w:val="Corpsdetexte"/>
    <w:qFormat/>
    <w:rsid w:val="00E31E2C"/>
    <w:rPr>
      <w:b/>
      <w:color w:val="276E9C"/>
    </w:rPr>
  </w:style>
  <w:style w:type="paragraph" w:customStyle="1" w:styleId="SurlignageParagraphe">
    <w:name w:val="SurlignageParagraphe"/>
    <w:basedOn w:val="Normal"/>
    <w:rsid w:val="00E31E2C"/>
    <w:pPr>
      <w:shd w:val="clear" w:color="auto" w:fill="FFFF00"/>
    </w:pPr>
    <w:rPr>
      <w:color w:val="FF0000"/>
    </w:rPr>
  </w:style>
  <w:style w:type="paragraph" w:customStyle="1" w:styleId="ForcePageBreak">
    <w:name w:val="Force Page Break"/>
    <w:rsid w:val="00E31E2C"/>
    <w:pPr>
      <w:pageBreakBefore/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color w:val="000000"/>
      <w:sz w:val="2"/>
      <w:szCs w:val="2"/>
      <w:vertAlign w:val="subscript"/>
    </w:rPr>
  </w:style>
  <w:style w:type="paragraph" w:styleId="En-tte">
    <w:name w:val="header"/>
    <w:basedOn w:val="Normal"/>
    <w:link w:val="En-tteCar"/>
    <w:uiPriority w:val="99"/>
    <w:rsid w:val="00E31E2C"/>
    <w:pPr>
      <w:framePr w:wrap="notBeside" w:vAnchor="text" w:hAnchor="text" w:y="1"/>
      <w:pBdr>
        <w:bottom w:val="single" w:sz="6" w:space="1" w:color="808080"/>
      </w:pBdr>
      <w:tabs>
        <w:tab w:val="center" w:pos="4536"/>
        <w:tab w:val="right" w:pos="9072"/>
      </w:tabs>
      <w:jc w:val="center"/>
    </w:pPr>
    <w:rPr>
      <w:rFonts w:ascii="Verdana" w:hAnsi="Verdana"/>
      <w:b/>
      <w:color w:val="808080"/>
      <w:sz w:val="16"/>
      <w:lang w:val="x-none"/>
    </w:rPr>
  </w:style>
  <w:style w:type="character" w:customStyle="1" w:styleId="En-tteCar">
    <w:name w:val="En-tête Car"/>
    <w:link w:val="En-tte"/>
    <w:uiPriority w:val="99"/>
    <w:rsid w:val="00E31E2C"/>
    <w:rPr>
      <w:rFonts w:ascii="Verdana" w:eastAsiaTheme="minorHAnsi" w:hAnsi="Verdana" w:cs="Times New Roman"/>
      <w:b/>
      <w:color w:val="808080"/>
      <w:sz w:val="16"/>
      <w:szCs w:val="20"/>
      <w:lang w:val="x-none" w:eastAsia="en-US"/>
    </w:rPr>
  </w:style>
  <w:style w:type="paragraph" w:customStyle="1" w:styleId="Action3">
    <w:name w:val="Action 3"/>
    <w:basedOn w:val="Corpsdetexte"/>
    <w:qFormat/>
    <w:rsid w:val="00E31E2C"/>
    <w:pPr>
      <w:numPr>
        <w:numId w:val="21"/>
      </w:numPr>
      <w:ind w:left="851" w:hanging="284"/>
    </w:pPr>
  </w:style>
  <w:style w:type="paragraph" w:customStyle="1" w:styleId="Style1">
    <w:name w:val="Style1"/>
    <w:basedOn w:val="Titre4"/>
    <w:qFormat/>
    <w:rsid w:val="00E31E2C"/>
  </w:style>
  <w:style w:type="paragraph" w:customStyle="1" w:styleId="Valeur">
    <w:name w:val="Valeur"/>
    <w:basedOn w:val="Corpsdetexte"/>
    <w:qFormat/>
    <w:rsid w:val="00E31E2C"/>
    <w:pPr>
      <w:numPr>
        <w:numId w:val="16"/>
      </w:numPr>
      <w:spacing w:before="300" w:after="300"/>
      <w:ind w:left="1078" w:right="624" w:hanging="454"/>
    </w:pPr>
    <w:rPr>
      <w:color w:val="276E9C"/>
      <w:sz w:val="24"/>
    </w:rPr>
  </w:style>
  <w:style w:type="paragraph" w:customStyle="1" w:styleId="CropMarks">
    <w:name w:val="CropMarks"/>
    <w:rsid w:val="00E31E2C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Textedebulles">
    <w:name w:val="Balloon Text"/>
    <w:basedOn w:val="Normal"/>
    <w:link w:val="TextedebullesCar"/>
    <w:rsid w:val="00E31E2C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rsid w:val="00E31E2C"/>
    <w:rPr>
      <w:rFonts w:ascii="Tahoma" w:eastAsiaTheme="minorHAnsi" w:hAnsi="Tahoma" w:cs="Times New Roman"/>
      <w:sz w:val="16"/>
      <w:szCs w:val="16"/>
      <w:lang w:val="x-none" w:eastAsia="en-US"/>
    </w:rPr>
  </w:style>
  <w:style w:type="paragraph" w:customStyle="1" w:styleId="Like">
    <w:name w:val="Like"/>
    <w:basedOn w:val="Corpsdetexte"/>
    <w:rsid w:val="00E31E2C"/>
    <w:pPr>
      <w:numPr>
        <w:numId w:val="18"/>
      </w:numPr>
      <w:ind w:left="1418" w:hanging="567"/>
    </w:pPr>
  </w:style>
  <w:style w:type="paragraph" w:customStyle="1" w:styleId="TableHeadingDroite">
    <w:name w:val="Table Heading Droite"/>
    <w:basedOn w:val="Corpsdetexte"/>
    <w:uiPriority w:val="99"/>
    <w:rsid w:val="00E31E2C"/>
    <w:pPr>
      <w:widowControl w:val="0"/>
      <w:autoSpaceDE w:val="0"/>
      <w:autoSpaceDN w:val="0"/>
      <w:adjustRightInd w:val="0"/>
      <w:jc w:val="right"/>
    </w:pPr>
    <w:rPr>
      <w:rFonts w:cs="Verdana"/>
      <w:bCs/>
      <w:smallCaps/>
      <w:color w:val="23638D"/>
      <w:sz w:val="22"/>
      <w:szCs w:val="16"/>
    </w:rPr>
  </w:style>
  <w:style w:type="paragraph" w:styleId="TM7">
    <w:name w:val="toc 7"/>
    <w:basedOn w:val="Normal"/>
    <w:next w:val="Normal"/>
    <w:autoRedefine/>
    <w:rsid w:val="00E31E2C"/>
    <w:pPr>
      <w:ind w:left="1200"/>
    </w:pPr>
    <w:rPr>
      <w:rFonts w:ascii="Calibri" w:hAnsi="Calibri"/>
    </w:rPr>
  </w:style>
  <w:style w:type="paragraph" w:styleId="TM8">
    <w:name w:val="toc 8"/>
    <w:basedOn w:val="Normal"/>
    <w:next w:val="Normal"/>
    <w:autoRedefine/>
    <w:rsid w:val="00E31E2C"/>
    <w:pPr>
      <w:ind w:left="1400"/>
    </w:pPr>
    <w:rPr>
      <w:rFonts w:ascii="Calibri" w:hAnsi="Calibri"/>
    </w:rPr>
  </w:style>
  <w:style w:type="paragraph" w:styleId="TM9">
    <w:name w:val="toc 9"/>
    <w:basedOn w:val="Normal"/>
    <w:next w:val="Normal"/>
    <w:autoRedefine/>
    <w:rsid w:val="00E31E2C"/>
    <w:pPr>
      <w:ind w:left="1600"/>
    </w:pPr>
    <w:rPr>
      <w:rFonts w:ascii="Calibri" w:hAnsi="Calibri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31E2C"/>
    <w:pPr>
      <w:keepLines/>
      <w:tabs>
        <w:tab w:val="clear" w:pos="170"/>
      </w:tabs>
      <w:spacing w:after="0" w:line="276" w:lineRule="auto"/>
      <w:outlineLvl w:val="9"/>
    </w:pPr>
    <w:rPr>
      <w:rFonts w:ascii="Cambria" w:hAnsi="Cambria"/>
      <w:b/>
      <w:bCs/>
      <w:smallCaps w:val="0"/>
      <w:color w:val="365F91"/>
      <w:sz w:val="28"/>
      <w:szCs w:val="28"/>
      <w:lang w:eastAsia="fr-FR"/>
    </w:rPr>
  </w:style>
  <w:style w:type="paragraph" w:customStyle="1" w:styleId="PictoTitre">
    <w:name w:val="Picto_Titre"/>
    <w:basedOn w:val="Normal"/>
    <w:qFormat/>
    <w:rsid w:val="00E31E2C"/>
    <w:pPr>
      <w:spacing w:before="540"/>
    </w:pPr>
  </w:style>
  <w:style w:type="paragraph" w:customStyle="1" w:styleId="TableListBullet2">
    <w:name w:val="Table List Bullet2"/>
    <w:basedOn w:val="Listepuces"/>
    <w:qFormat/>
    <w:rsid w:val="00E31E2C"/>
    <w:pPr>
      <w:numPr>
        <w:numId w:val="27"/>
      </w:numPr>
      <w:ind w:left="738" w:right="57" w:hanging="284"/>
    </w:pPr>
    <w:rPr>
      <w:lang w:val="fr-FR"/>
    </w:rPr>
  </w:style>
  <w:style w:type="paragraph" w:customStyle="1" w:styleId="TableHeadingPetit">
    <w:name w:val="Table Heading Petit"/>
    <w:basedOn w:val="TableHeading"/>
    <w:qFormat/>
    <w:rsid w:val="00E31E2C"/>
    <w:rPr>
      <w:sz w:val="20"/>
      <w:lang w:val="fr-FR"/>
    </w:rPr>
  </w:style>
  <w:style w:type="paragraph" w:customStyle="1" w:styleId="TableHeadingPC">
    <w:name w:val="Table Heading PC"/>
    <w:basedOn w:val="TableHeadingCentre"/>
    <w:qFormat/>
    <w:rsid w:val="00E31E2C"/>
    <w:rPr>
      <w:sz w:val="20"/>
      <w:lang w:val="fr-FR"/>
    </w:rPr>
  </w:style>
  <w:style w:type="paragraph" w:customStyle="1" w:styleId="TableNote">
    <w:name w:val="Table Note"/>
    <w:basedOn w:val="Note"/>
    <w:qFormat/>
    <w:rsid w:val="00E31E2C"/>
    <w:pPr>
      <w:numPr>
        <w:numId w:val="28"/>
      </w:numPr>
      <w:tabs>
        <w:tab w:val="left" w:pos="624"/>
      </w:tabs>
      <w:spacing w:before="120" w:after="120"/>
      <w:ind w:left="227" w:right="57" w:firstLine="0"/>
    </w:pPr>
    <w:rPr>
      <w:lang w:val="fr-FR"/>
    </w:rPr>
  </w:style>
  <w:style w:type="paragraph" w:customStyle="1" w:styleId="TableWarning">
    <w:name w:val="Table Warning"/>
    <w:basedOn w:val="Warning"/>
    <w:qFormat/>
    <w:rsid w:val="00E31E2C"/>
    <w:pPr>
      <w:tabs>
        <w:tab w:val="left" w:pos="624"/>
      </w:tabs>
      <w:spacing w:before="120"/>
      <w:ind w:left="227" w:right="57"/>
    </w:pPr>
    <w:rPr>
      <w:lang w:val="fr-FR"/>
    </w:rPr>
  </w:style>
  <w:style w:type="paragraph" w:customStyle="1" w:styleId="TableListBulletPetit">
    <w:name w:val="Table List Bullet Petit"/>
    <w:basedOn w:val="TableListBullet"/>
    <w:qFormat/>
    <w:rsid w:val="00E31E2C"/>
    <w:pPr>
      <w:numPr>
        <w:numId w:val="29"/>
      </w:numPr>
      <w:ind w:left="454" w:hanging="284"/>
    </w:pPr>
    <w:rPr>
      <w:sz w:val="18"/>
    </w:rPr>
  </w:style>
  <w:style w:type="paragraph" w:customStyle="1" w:styleId="TableListBullet2Petit">
    <w:name w:val="Table List Bullet2 Petit"/>
    <w:basedOn w:val="TableListBullet2"/>
    <w:qFormat/>
    <w:rsid w:val="00E31E2C"/>
    <w:pPr>
      <w:numPr>
        <w:numId w:val="30"/>
      </w:numPr>
      <w:ind w:left="738" w:hanging="284"/>
    </w:pPr>
    <w:rPr>
      <w:sz w:val="18"/>
    </w:rPr>
  </w:style>
  <w:style w:type="paragraph" w:customStyle="1" w:styleId="ExempleBullet2">
    <w:name w:val="Exemple Bullet2"/>
    <w:basedOn w:val="Liste"/>
    <w:qFormat/>
    <w:rsid w:val="00E31E2C"/>
    <w:pPr>
      <w:numPr>
        <w:numId w:val="31"/>
      </w:numPr>
      <w:spacing w:before="0" w:after="180"/>
      <w:ind w:left="1021" w:hanging="284"/>
      <w:contextualSpacing/>
    </w:pPr>
    <w:rPr>
      <w:color w:val="3C74BA"/>
    </w:rPr>
  </w:style>
  <w:style w:type="paragraph" w:customStyle="1" w:styleId="NoteBullet2">
    <w:name w:val="Note Bullet2"/>
    <w:basedOn w:val="Liste"/>
    <w:qFormat/>
    <w:rsid w:val="00E31E2C"/>
    <w:pPr>
      <w:numPr>
        <w:numId w:val="32"/>
      </w:numPr>
      <w:spacing w:before="0" w:after="180"/>
      <w:ind w:left="1021" w:hanging="284"/>
      <w:contextualSpacing/>
    </w:pPr>
    <w:rPr>
      <w:color w:val="276E9C"/>
      <w:lang w:val="fr-FR"/>
    </w:rPr>
  </w:style>
  <w:style w:type="paragraph" w:customStyle="1" w:styleId="ExempleBullet">
    <w:name w:val="Exemple Bullet"/>
    <w:basedOn w:val="Exempleparagraphe"/>
    <w:qFormat/>
    <w:rsid w:val="00E31E2C"/>
    <w:pPr>
      <w:spacing w:after="0"/>
    </w:pPr>
    <w:rPr>
      <w:lang w:val="fr-FR"/>
    </w:rPr>
  </w:style>
  <w:style w:type="paragraph" w:customStyle="1" w:styleId="PiedDePageDroite">
    <w:name w:val="PiedDePageDroite"/>
    <w:rsid w:val="00E31E2C"/>
    <w:pPr>
      <w:tabs>
        <w:tab w:val="right" w:pos="9072"/>
      </w:tabs>
      <w:spacing w:after="0" w:line="240" w:lineRule="auto"/>
      <w:jc w:val="right"/>
    </w:pPr>
    <w:rPr>
      <w:rFonts w:ascii="Open Sans" w:eastAsiaTheme="minorHAnsi" w:hAnsi="Open Sans" w:cs="Times New Roman"/>
      <w:b/>
      <w:color w:val="FFFFFF" w:themeColor="background1"/>
      <w:sz w:val="20"/>
      <w:szCs w:val="20"/>
      <w:lang w:val="x-none" w:eastAsia="en-US"/>
    </w:rPr>
  </w:style>
  <w:style w:type="character" w:customStyle="1" w:styleId="HotSpot">
    <w:name w:val="HotSpot"/>
    <w:rsid w:val="00E31E2C"/>
    <w:rPr>
      <w:color w:val="auto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footer" Target="footer6.xml"/><Relationship Id="rId55" Type="http://schemas.openxmlformats.org/officeDocument/2006/relationships/image" Target="media/image44.png"/><Relationship Id="rId63" Type="http://schemas.openxmlformats.org/officeDocument/2006/relationships/image" Target="media/image440.png"/><Relationship Id="rId68" Type="http://schemas.openxmlformats.org/officeDocument/2006/relationships/hyperlink" Target="https://fr.linkedin.com/company/berger-levrault" TargetMode="External"/><Relationship Id="rId7" Type="http://schemas.openxmlformats.org/officeDocument/2006/relationships/endnotes" Target="endnotes.xml"/><Relationship Id="rId71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image" Target="media/image25.png"/><Relationship Id="rId11" Type="http://schemas.openxmlformats.org/officeDocument/2006/relationships/footer" Target="footer2.xml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hyperlink" Target="http://www.berger-levrault.com" TargetMode="External"/><Relationship Id="rId58" Type="http://schemas.openxmlformats.org/officeDocument/2006/relationships/hyperlink" Target="https://twitter.com/bergerlevrault" TargetMode="External"/><Relationship Id="rId66" Type="http://schemas.openxmlformats.org/officeDocument/2006/relationships/hyperlink" Target="https://twitter.com/bergerlevrault" TargetMode="External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header" Target="header7.xml"/><Relationship Id="rId57" Type="http://schemas.openxmlformats.org/officeDocument/2006/relationships/image" Target="media/image45.png"/><Relationship Id="rId61" Type="http://schemas.openxmlformats.org/officeDocument/2006/relationships/image" Target="media/image47.png"/><Relationship Id="rId10" Type="http://schemas.openxmlformats.org/officeDocument/2006/relationships/footer" Target="footer1.xml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hyperlink" Target="http://www.berger-levrault.com" TargetMode="External"/><Relationship Id="rId60" Type="http://schemas.openxmlformats.org/officeDocument/2006/relationships/hyperlink" Target="https://fr.linkedin.com/company/berger-levrault" TargetMode="External"/><Relationship Id="rId65" Type="http://schemas.openxmlformats.org/officeDocument/2006/relationships/image" Target="media/image450.pn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header" Target="header6.xml"/><Relationship Id="rId56" Type="http://schemas.openxmlformats.org/officeDocument/2006/relationships/hyperlink" Target="https://www.youtube.com/channel/UCpBKKOUeuDAQhSpLTqBMaSA" TargetMode="External"/><Relationship Id="rId64" Type="http://schemas.openxmlformats.org/officeDocument/2006/relationships/hyperlink" Target="https://www.youtube.com/channel/UCpBKKOUeuDAQhSpLTqBMaSA" TargetMode="External"/><Relationship Id="rId69" Type="http://schemas.openxmlformats.org/officeDocument/2006/relationships/image" Target="media/image470.png"/><Relationship Id="rId8" Type="http://schemas.openxmlformats.org/officeDocument/2006/relationships/header" Target="header1.xml"/><Relationship Id="rId51" Type="http://schemas.openxmlformats.org/officeDocument/2006/relationships/footer" Target="footer7.xml"/><Relationship Id="rId72" Type="http://schemas.openxmlformats.org/officeDocument/2006/relationships/footer" Target="footer8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46.png"/><Relationship Id="rId67" Type="http://schemas.openxmlformats.org/officeDocument/2006/relationships/image" Target="media/image46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hyperlink" Target="http://boutique.berger-levrault.fr/" TargetMode="External"/><Relationship Id="rId62" Type="http://schemas.openxmlformats.org/officeDocument/2006/relationships/hyperlink" Target="http://boutique.berger-levrault.fr/" TargetMode="External"/><Relationship Id="rId70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ITV64Publish\Word%20Document%20SANS%20les%20rubriques%20en%20pr&#233;vision\GuideFrontOffice_Portail%20Famille\French%20(France)\BLSP_Guid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182BD2-5ABE-445C-ACBC-48BA77A61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BLSP_Guide</Template>
  <TotalTime>1</TotalTime>
  <Pages>15</Pages>
  <Words>1199</Words>
  <Characters>7159</Characters>
  <Application>Microsoft Office Word</Application>
  <DocSecurity>0</DocSecurity>
  <Lines>59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Guide utilisateur de l'espace famille</vt:lpstr>
    </vt:vector>
  </TitlesOfParts>
  <Company>Berger-Levrault</Company>
  <LinksUpToDate>false</LinksUpToDate>
  <CharactersWithSpaces>8342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utilisateur de l'espace famille</dc:title>
  <dc:subject/>
  <dc:creator>Copyright 2019 © Berger-Levrault</dc:creator>
  <cp:keywords>BLSP n° 5176</cp:keywords>
  <dc:description>Portail BL.Citoyens</dc:description>
  <cp:lastModifiedBy>Edith LEGRAND</cp:lastModifiedBy>
  <cp:revision>2</cp:revision>
  <cp:lastPrinted>2019-10-07T09:58:00Z</cp:lastPrinted>
  <dcterms:created xsi:type="dcterms:W3CDTF">2020-01-20T10:05:00Z</dcterms:created>
  <dcterms:modified xsi:type="dcterms:W3CDTF">2020-01-20T10:05:00Z</dcterms:modified>
</cp:coreProperties>
</file>